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29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A61BB9">
        <w:trPr>
          <w:cantSplit/>
          <w:trHeight w:val="117"/>
        </w:trPr>
        <w:tc>
          <w:tcPr>
            <w:tcW w:w="1440" w:type="dxa"/>
            <w:vAlign w:val="bottom"/>
          </w:tcPr>
          <w:p w:rsidR="00A61BB9" w:rsidRDefault="008938F4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bookmarkStart w:id="0" w:name="_Toc476591324"/>
            <w:bookmarkStart w:id="1" w:name="_Toc458070392"/>
            <w:bookmarkStart w:id="2" w:name="_GoBack"/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A61BB9" w:rsidRDefault="00A61BB9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A61BB9">
        <w:trPr>
          <w:cantSplit/>
          <w:trHeight w:val="119"/>
        </w:trPr>
        <w:tc>
          <w:tcPr>
            <w:tcW w:w="1440" w:type="dxa"/>
            <w:vAlign w:val="bottom"/>
          </w:tcPr>
          <w:p w:rsidR="00A61BB9" w:rsidRDefault="008938F4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A61BB9" w:rsidRDefault="00A61BB9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A61BB9">
        <w:trPr>
          <w:cantSplit/>
          <w:trHeight w:val="59"/>
        </w:trPr>
        <w:tc>
          <w:tcPr>
            <w:tcW w:w="1440" w:type="dxa"/>
            <w:vAlign w:val="bottom"/>
          </w:tcPr>
          <w:p w:rsidR="00A61BB9" w:rsidRDefault="008938F4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A61BB9" w:rsidRDefault="00A61BB9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A61BB9">
        <w:trPr>
          <w:cantSplit/>
          <w:trHeight w:val="77"/>
        </w:trPr>
        <w:tc>
          <w:tcPr>
            <w:tcW w:w="1440" w:type="dxa"/>
            <w:vAlign w:val="bottom"/>
          </w:tcPr>
          <w:p w:rsidR="00A61BB9" w:rsidRDefault="008938F4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A61BB9" w:rsidRDefault="00A61BB9" w:rsidP="00924A3A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A61BB9" w:rsidRDefault="001056C4" w:rsidP="00924A3A">
      <w:pPr>
        <w:spacing w:line="360" w:lineRule="auto"/>
      </w:pPr>
      <w:r w:rsidRPr="001056C4">
        <w:rPr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90pt;margin-top:303.05pt;width:594pt;height:46.85pt;z-index:251665408;mso-position-horizontal-relative:text;mso-position-vertical-relative:text" filled="f" fillcolor="#e2f5fc" stroked="f">
            <v:textbox>
              <w:txbxContent>
                <w:p w:rsidR="00A61BB9" w:rsidRDefault="008938F4">
                  <w:pPr>
                    <w:pStyle w:val="50"/>
                    <w:rPr>
                      <w:rFonts w:ascii="宋体" w:eastAsia="宋体"/>
                      <w:lang w:eastAsia="zh-CN"/>
                    </w:rPr>
                  </w:pPr>
                  <w:r>
                    <w:rPr>
                      <w:rFonts w:ascii="宋体" w:eastAsia="宋体" w:hint="eastAsia"/>
                    </w:rPr>
                    <w:t>文档编号:</w:t>
                  </w:r>
                  <w:r w:rsidR="00DD0544">
                    <w:rPr>
                      <w:rFonts w:ascii="宋体" w:eastAsia="宋体" w:hint="eastAsia"/>
                      <w:sz w:val="24"/>
                    </w:rPr>
                    <w:t>FHWYSP</w:t>
                  </w:r>
                  <w:r w:rsidR="00DD0544" w:rsidRPr="00EC348E">
                    <w:rPr>
                      <w:rFonts w:ascii="宋体" w:eastAsia="宋体"/>
                      <w:sz w:val="24"/>
                      <w:lang w:eastAsia="zh-CN"/>
                    </w:rPr>
                    <w:t>_</w:t>
                  </w:r>
                  <w:r w:rsidR="00DD0544">
                    <w:rPr>
                      <w:rFonts w:ascii="宋体" w:eastAsia="宋体" w:hint="eastAsia"/>
                      <w:sz w:val="24"/>
                      <w:lang w:eastAsia="zh-CN"/>
                    </w:rPr>
                    <w:t>I</w:t>
                  </w:r>
                  <w:r w:rsidR="00DD0544">
                    <w:rPr>
                      <w:rFonts w:ascii="宋体" w:eastAsia="宋体"/>
                      <w:sz w:val="24"/>
                      <w:lang w:eastAsia="zh-CN"/>
                    </w:rPr>
                    <w:t>nspect</w:t>
                  </w:r>
                  <w:r w:rsidR="00DD0544" w:rsidRPr="00EC348E">
                    <w:rPr>
                      <w:rFonts w:ascii="宋体" w:eastAsia="宋体" w:hint="eastAsia"/>
                      <w:sz w:val="24"/>
                    </w:rPr>
                    <w:t>_</w:t>
                  </w:r>
                  <w:r w:rsidR="00DD0544">
                    <w:rPr>
                      <w:rFonts w:ascii="宋体" w:eastAsia="宋体" w:hint="eastAsia"/>
                      <w:lang w:eastAsia="zh-CN"/>
                    </w:rPr>
                    <w:t>UG</w:t>
                  </w:r>
                  <w:r w:rsidR="00924A3A">
                    <w:rPr>
                      <w:rFonts w:ascii="宋体" w:eastAsia="宋体" w:hint="eastAsia"/>
                      <w:sz w:val="24"/>
                    </w:rPr>
                    <w:t>_V2</w:t>
                  </w:r>
                  <w:r w:rsidR="00DD0544" w:rsidRPr="00EC348E">
                    <w:rPr>
                      <w:rFonts w:ascii="宋体" w:eastAsia="宋体" w:hint="eastAsia"/>
                      <w:sz w:val="24"/>
                    </w:rPr>
                    <w:t>.0</w:t>
                  </w:r>
                </w:p>
                <w:p w:rsidR="00A61BB9" w:rsidRDefault="00A61BB9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8938F4">
        <w:rPr>
          <w:noProof/>
          <w:szCs w:val="21"/>
        </w:rPr>
        <w:drawing>
          <wp:inline distT="0" distB="0" distL="0" distR="0">
            <wp:extent cx="1457325" cy="762000"/>
            <wp:effectExtent l="19050" t="0" r="9525" b="0"/>
            <wp:docPr id="261" name="图片 55" descr="Cyberwa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5" descr="Cyberway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s1033" type="#_x0000_t202" style="position:absolute;left:0;text-align:left;margin-left:-90pt;margin-top:248.45pt;width:594pt;height:46.85pt;z-index:251662336;mso-position-horizontal-relative:text;mso-position-vertical-relative:text" filled="f" fillcolor="#e2f5fc" stroked="f">
            <v:textbox>
              <w:txbxContent>
                <w:p w:rsidR="00A61BB9" w:rsidRDefault="008938F4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-90pt;margin-top:190.45pt;width:594pt;height:58pt;z-index:251663360;mso-position-horizontal-relative:text;mso-position-vertical-relative:text" filled="f" fillcolor="#e2f5fc" stroked="f">
            <v:textbox>
              <w:txbxContent>
                <w:p w:rsidR="00A61BB9" w:rsidRDefault="008938F4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</w:t>
                  </w:r>
                  <w:r w:rsidR="00A25280" w:rsidRPr="00A25280"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e生活</w:t>
                  </w: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_物管APP_巡航</w:t>
                  </w:r>
                </w:p>
                <w:p w:rsidR="00A61BB9" w:rsidRDefault="00A61BB9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pict>
          <v:shape id="_x0000_s1035" type="#_x0000_t202" style="position:absolute;left:0;text-align:left;margin-left:228.75pt;margin-top:575.25pt;width:201pt;height:116.35pt;z-index:251664384;mso-position-horizontal-relative:text;mso-position-vertical-relative:text" filled="f" fillcolor="#e2f5fc" stroked="f">
            <v:textbox>
              <w:txbxContent>
                <w:p w:rsidR="00A61BB9" w:rsidRDefault="008938F4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A61BB9" w:rsidRDefault="008938F4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A61BB9" w:rsidRDefault="008938F4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A61BB9" w:rsidRDefault="008938F4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A61BB9" w:rsidRDefault="008938F4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A61BB9" w:rsidP="00924A3A">
      <w:pPr>
        <w:spacing w:line="360" w:lineRule="auto"/>
      </w:pPr>
    </w:p>
    <w:p w:rsidR="00A61BB9" w:rsidRDefault="008938F4" w:rsidP="00924A3A">
      <w:pPr>
        <w:tabs>
          <w:tab w:val="left" w:pos="6360"/>
        </w:tabs>
        <w:spacing w:line="360" w:lineRule="auto"/>
      </w:pPr>
      <w:r>
        <w:tab/>
      </w:r>
    </w:p>
    <w:p w:rsidR="00A61BB9" w:rsidRDefault="008938F4" w:rsidP="00924A3A">
      <w:pPr>
        <w:spacing w:line="360" w:lineRule="auto"/>
      </w:pPr>
      <w:r>
        <w:br w:type="page"/>
      </w:r>
      <w:r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A61BB9">
        <w:tc>
          <w:tcPr>
            <w:tcW w:w="1059" w:type="dxa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A61BB9">
        <w:tc>
          <w:tcPr>
            <w:tcW w:w="1059" w:type="dxa"/>
          </w:tcPr>
          <w:p w:rsidR="00A61BB9" w:rsidRDefault="008938F4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A61BB9" w:rsidRDefault="008938F4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2017-07-2</w:t>
            </w:r>
            <w:r w:rsidR="009865D3">
              <w:rPr>
                <w:rFonts w:hAnsi="宋体" w:hint="eastAsia"/>
                <w:sz w:val="20"/>
              </w:rPr>
              <w:t>7</w:t>
            </w:r>
          </w:p>
        </w:tc>
        <w:tc>
          <w:tcPr>
            <w:tcW w:w="3827" w:type="dxa"/>
          </w:tcPr>
          <w:p w:rsidR="00A61BB9" w:rsidRDefault="008938F4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第一次发布</w:t>
            </w:r>
          </w:p>
        </w:tc>
        <w:tc>
          <w:tcPr>
            <w:tcW w:w="1059" w:type="dxa"/>
          </w:tcPr>
          <w:p w:rsidR="00A61BB9" w:rsidRDefault="008938F4" w:rsidP="00924A3A">
            <w:pPr>
              <w:spacing w:line="360" w:lineRule="auto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罗凯</w:t>
            </w:r>
          </w:p>
        </w:tc>
        <w:tc>
          <w:tcPr>
            <w:tcW w:w="1184" w:type="dxa"/>
          </w:tcPr>
          <w:p w:rsidR="00A61BB9" w:rsidRDefault="00A61BB9" w:rsidP="00924A3A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A61BB9">
        <w:tc>
          <w:tcPr>
            <w:tcW w:w="1059" w:type="dxa"/>
          </w:tcPr>
          <w:p w:rsidR="00A61BB9" w:rsidRDefault="00562620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2.0</w:t>
            </w:r>
          </w:p>
        </w:tc>
        <w:tc>
          <w:tcPr>
            <w:tcW w:w="1396" w:type="dxa"/>
          </w:tcPr>
          <w:p w:rsidR="00A61BB9" w:rsidRDefault="00562620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2018-03-05</w:t>
            </w:r>
          </w:p>
        </w:tc>
        <w:tc>
          <w:tcPr>
            <w:tcW w:w="3827" w:type="dxa"/>
          </w:tcPr>
          <w:p w:rsidR="00A61BB9" w:rsidRDefault="00562620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增加</w:t>
            </w:r>
            <w:r>
              <w:rPr>
                <w:rFonts w:hAnsi="宋体"/>
                <w:sz w:val="20"/>
              </w:rPr>
              <w:t>巡航问题、巡查记录等功能</w:t>
            </w:r>
          </w:p>
        </w:tc>
        <w:tc>
          <w:tcPr>
            <w:tcW w:w="1059" w:type="dxa"/>
          </w:tcPr>
          <w:p w:rsidR="00A61BB9" w:rsidRPr="00562620" w:rsidRDefault="00562620" w:rsidP="00924A3A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周天红</w:t>
            </w:r>
          </w:p>
        </w:tc>
        <w:tc>
          <w:tcPr>
            <w:tcW w:w="1184" w:type="dxa"/>
          </w:tcPr>
          <w:p w:rsidR="00A61BB9" w:rsidRDefault="00A61BB9" w:rsidP="00924A3A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000F55">
        <w:tc>
          <w:tcPr>
            <w:tcW w:w="1059" w:type="dxa"/>
          </w:tcPr>
          <w:p w:rsidR="00000F55" w:rsidRDefault="00000F55" w:rsidP="00924A3A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2.0</w:t>
            </w:r>
          </w:p>
        </w:tc>
        <w:tc>
          <w:tcPr>
            <w:tcW w:w="1396" w:type="dxa"/>
          </w:tcPr>
          <w:p w:rsidR="00000F55" w:rsidRDefault="00000F55" w:rsidP="00924A3A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2018-05-28</w:t>
            </w:r>
          </w:p>
        </w:tc>
        <w:tc>
          <w:tcPr>
            <w:tcW w:w="3827" w:type="dxa"/>
          </w:tcPr>
          <w:p w:rsidR="00000F55" w:rsidRDefault="00000F55" w:rsidP="00924A3A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巡航新增扫位置二维码进入任务节点</w:t>
            </w:r>
          </w:p>
        </w:tc>
        <w:tc>
          <w:tcPr>
            <w:tcW w:w="1059" w:type="dxa"/>
          </w:tcPr>
          <w:p w:rsidR="00000F55" w:rsidRPr="00000F55" w:rsidRDefault="00000F55" w:rsidP="00924A3A">
            <w:pPr>
              <w:spacing w:line="360" w:lineRule="auto"/>
              <w:rPr>
                <w:rFonts w:hAnsi="宋体" w:hint="eastAsia"/>
                <w:sz w:val="20"/>
              </w:rPr>
            </w:pPr>
            <w:r>
              <w:rPr>
                <w:rFonts w:hAnsi="宋体" w:hint="eastAsia"/>
                <w:sz w:val="20"/>
              </w:rPr>
              <w:t>徐梦佳</w:t>
            </w:r>
          </w:p>
        </w:tc>
        <w:tc>
          <w:tcPr>
            <w:tcW w:w="1184" w:type="dxa"/>
          </w:tcPr>
          <w:p w:rsidR="00000F55" w:rsidRDefault="00000F55" w:rsidP="00924A3A">
            <w:pPr>
              <w:spacing w:line="360" w:lineRule="auto"/>
              <w:rPr>
                <w:rFonts w:hAnsi="宋体"/>
                <w:sz w:val="20"/>
              </w:rPr>
            </w:pPr>
          </w:p>
        </w:tc>
      </w:tr>
    </w:tbl>
    <w:p w:rsidR="00A61BB9" w:rsidRDefault="00A61BB9" w:rsidP="00924A3A">
      <w:pPr>
        <w:spacing w:line="360" w:lineRule="auto"/>
      </w:pPr>
    </w:p>
    <w:p w:rsidR="00A61BB9" w:rsidRDefault="008938F4" w:rsidP="00924A3A">
      <w:pPr>
        <w:widowControl/>
        <w:spacing w:line="360" w:lineRule="auto"/>
        <w:jc w:val="left"/>
      </w:pPr>
      <w:r>
        <w:br w:type="page"/>
      </w:r>
    </w:p>
    <w:p w:rsidR="00A61BB9" w:rsidRDefault="00A61BB9" w:rsidP="00924A3A">
      <w:pPr>
        <w:spacing w:line="360" w:lineRule="auto"/>
      </w:pPr>
    </w:p>
    <w:p w:rsidR="00A61BB9" w:rsidRDefault="008938F4" w:rsidP="00924A3A">
      <w:pPr>
        <w:spacing w:line="360" w:lineRule="auto"/>
      </w:pPr>
      <w:r>
        <w:rPr>
          <w:rFonts w:hint="eastAsia"/>
        </w:rPr>
        <w:t>目录</w:t>
      </w:r>
    </w:p>
    <w:p w:rsidR="00841124" w:rsidRDefault="001056C4" w:rsidP="00924A3A"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8938F4">
        <w:instrText xml:space="preserve"> TOC \o "1-4" \h \z \u </w:instrText>
      </w:r>
      <w:r>
        <w:fldChar w:fldCharType="separate"/>
      </w:r>
      <w:hyperlink w:anchor="_Toc508024838" w:history="1">
        <w:r w:rsidR="00841124" w:rsidRPr="001B68B2">
          <w:rPr>
            <w:rStyle w:val="a8"/>
            <w:noProof/>
          </w:rPr>
          <w:t>1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引言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39" w:history="1">
        <w:r w:rsidR="00841124" w:rsidRPr="001B68B2">
          <w:rPr>
            <w:rStyle w:val="a8"/>
            <w:noProof/>
          </w:rPr>
          <w:t>1.1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编写目的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0" w:history="1">
        <w:r w:rsidR="00841124" w:rsidRPr="001B68B2">
          <w:rPr>
            <w:rStyle w:val="a8"/>
            <w:noProof/>
          </w:rPr>
          <w:t>1.2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背景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1" w:history="1">
        <w:r w:rsidR="00841124" w:rsidRPr="001B68B2">
          <w:rPr>
            <w:rStyle w:val="a8"/>
            <w:noProof/>
          </w:rPr>
          <w:t>1.3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参考资料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2" w:history="1">
        <w:r w:rsidR="00841124" w:rsidRPr="001B68B2">
          <w:rPr>
            <w:rStyle w:val="a8"/>
            <w:noProof/>
          </w:rPr>
          <w:t>2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角色说明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3" w:history="1">
        <w:r w:rsidR="00841124" w:rsidRPr="001B68B2">
          <w:rPr>
            <w:rStyle w:val="a8"/>
            <w:noProof/>
          </w:rPr>
          <w:t>3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运营平台功能操作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4" w:history="1">
        <w:r w:rsidR="00841124" w:rsidRPr="001B68B2">
          <w:rPr>
            <w:rStyle w:val="a8"/>
            <w:noProof/>
          </w:rPr>
          <w:t>3.1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首页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5" w:history="1">
        <w:r w:rsidR="00841124" w:rsidRPr="001B68B2">
          <w:rPr>
            <w:rStyle w:val="a8"/>
            <w:noProof/>
          </w:rPr>
          <w:t>3.2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巡航管理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6" w:history="1">
        <w:r w:rsidR="00841124" w:rsidRPr="001B68B2">
          <w:rPr>
            <w:rStyle w:val="a8"/>
            <w:noProof/>
          </w:rPr>
          <w:t>3.2.1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项目切换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7" w:history="1">
        <w:r w:rsidR="00841124" w:rsidRPr="001B68B2">
          <w:rPr>
            <w:rStyle w:val="a8"/>
            <w:noProof/>
          </w:rPr>
          <w:t>3.2.2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发起巡航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8" w:history="1">
        <w:r w:rsidR="00841124" w:rsidRPr="001B68B2">
          <w:rPr>
            <w:rStyle w:val="a8"/>
            <w:noProof/>
          </w:rPr>
          <w:t>3.2.3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巡航任务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49" w:history="1">
        <w:r w:rsidR="00841124" w:rsidRPr="001B68B2">
          <w:rPr>
            <w:rStyle w:val="a8"/>
            <w:noProof/>
          </w:rPr>
          <w:t>3.2.4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巡查记录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50" w:history="1">
        <w:r w:rsidR="00841124" w:rsidRPr="001B68B2">
          <w:rPr>
            <w:rStyle w:val="a8"/>
            <w:noProof/>
          </w:rPr>
          <w:t>3.2.5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离线上传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51" w:history="1">
        <w:r w:rsidR="00841124" w:rsidRPr="001B68B2">
          <w:rPr>
            <w:rStyle w:val="a8"/>
            <w:noProof/>
          </w:rPr>
          <w:t>3.2.6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事项标准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30"/>
        <w:tabs>
          <w:tab w:val="left" w:pos="168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52" w:history="1">
        <w:r w:rsidR="00841124" w:rsidRPr="001B68B2">
          <w:rPr>
            <w:rStyle w:val="a8"/>
            <w:noProof/>
          </w:rPr>
          <w:t>3.2.7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巡航问题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41124" w:rsidRDefault="001056C4" w:rsidP="00924A3A">
      <w:pPr>
        <w:pStyle w:val="20"/>
        <w:tabs>
          <w:tab w:val="left" w:pos="126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08024853" w:history="1">
        <w:r w:rsidR="00841124" w:rsidRPr="001B68B2">
          <w:rPr>
            <w:rStyle w:val="a8"/>
            <w:noProof/>
          </w:rPr>
          <w:t>3.3</w:t>
        </w:r>
        <w:r w:rsidR="00841124">
          <w:rPr>
            <w:rFonts w:asciiTheme="minorHAnsi" w:eastAsiaTheme="minorEastAsia" w:hAnsiTheme="minorHAnsi" w:cstheme="minorBidi"/>
            <w:noProof/>
          </w:rPr>
          <w:tab/>
        </w:r>
        <w:r w:rsidR="00841124" w:rsidRPr="001B68B2">
          <w:rPr>
            <w:rStyle w:val="a8"/>
            <w:rFonts w:hint="eastAsia"/>
            <w:noProof/>
          </w:rPr>
          <w:t>工作</w:t>
        </w:r>
        <w:r w:rsidR="0084112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1124">
          <w:rPr>
            <w:noProof/>
            <w:webHidden/>
          </w:rPr>
          <w:instrText xml:space="preserve"> PAGEREF _Toc508024853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4A3A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61BB9" w:rsidRDefault="001056C4" w:rsidP="00924A3A">
      <w:pPr>
        <w:spacing w:line="360" w:lineRule="auto"/>
      </w:pPr>
      <w:r>
        <w:fldChar w:fldCharType="end"/>
      </w:r>
    </w:p>
    <w:p w:rsidR="00A61BB9" w:rsidRDefault="008938F4" w:rsidP="00924A3A">
      <w:pPr>
        <w:widowControl/>
        <w:spacing w:line="360" w:lineRule="auto"/>
        <w:jc w:val="left"/>
      </w:pPr>
      <w:r>
        <w:br w:type="page"/>
      </w:r>
    </w:p>
    <w:p w:rsidR="00A61BB9" w:rsidRDefault="008938F4" w:rsidP="00924A3A">
      <w:pPr>
        <w:pStyle w:val="1"/>
        <w:spacing w:line="360" w:lineRule="auto"/>
      </w:pPr>
      <w:bookmarkStart w:id="3" w:name="_Toc476818979"/>
      <w:bookmarkStart w:id="4" w:name="_Toc508024838"/>
      <w:r>
        <w:rPr>
          <w:rFonts w:hint="eastAsia"/>
        </w:rPr>
        <w:lastRenderedPageBreak/>
        <w:t>引言</w:t>
      </w:r>
      <w:bookmarkStart w:id="5" w:name="_Toc35923530"/>
      <w:bookmarkEnd w:id="0"/>
      <w:bookmarkEnd w:id="1"/>
      <w:bookmarkEnd w:id="3"/>
      <w:bookmarkEnd w:id="4"/>
    </w:p>
    <w:p w:rsidR="00A61BB9" w:rsidRDefault="008938F4" w:rsidP="00924A3A">
      <w:pPr>
        <w:pStyle w:val="2"/>
        <w:spacing w:line="360" w:lineRule="auto"/>
      </w:pPr>
      <w:bookmarkStart w:id="6" w:name="_Toc476818980"/>
      <w:bookmarkStart w:id="7" w:name="_Toc508024839"/>
      <w:bookmarkStart w:id="8" w:name="_Toc458070393"/>
      <w:r>
        <w:rPr>
          <w:rFonts w:hint="eastAsia"/>
        </w:rPr>
        <w:t>编写目的</w:t>
      </w:r>
      <w:bookmarkEnd w:id="6"/>
      <w:bookmarkEnd w:id="7"/>
    </w:p>
    <w:p w:rsidR="00A61BB9" w:rsidRDefault="008938F4" w:rsidP="00924A3A">
      <w:pPr>
        <w:spacing w:line="360" w:lineRule="auto"/>
        <w:ind w:firstLine="420"/>
      </w:pPr>
      <w:r>
        <w:rPr>
          <w:rFonts w:hint="eastAsia"/>
          <w:szCs w:val="21"/>
        </w:rPr>
        <w:t>本文档介绍了泛海</w:t>
      </w:r>
      <w:r w:rsidR="00A25280">
        <w:rPr>
          <w:rFonts w:ascii="宋体" w:hAnsi="宋体" w:hint="eastAsia"/>
        </w:rPr>
        <w:t>e生活</w:t>
      </w:r>
      <w:r>
        <w:rPr>
          <w:rFonts w:hint="eastAsia"/>
          <w:szCs w:val="21"/>
        </w:rPr>
        <w:t>物管</w:t>
      </w:r>
      <w:r>
        <w:rPr>
          <w:rFonts w:hint="eastAsia"/>
          <w:szCs w:val="21"/>
        </w:rPr>
        <w:t>APP</w:t>
      </w:r>
      <w:r>
        <w:rPr>
          <w:rFonts w:hint="eastAsia"/>
          <w:szCs w:val="21"/>
        </w:rPr>
        <w:t>巡航管理相关的功能。员工可根据此文档能够顺利进行发起巡查，处理任务等工作。</w:t>
      </w:r>
    </w:p>
    <w:p w:rsidR="00A61BB9" w:rsidRDefault="008938F4" w:rsidP="00924A3A">
      <w:pPr>
        <w:pStyle w:val="2"/>
        <w:spacing w:line="360" w:lineRule="auto"/>
      </w:pPr>
      <w:bookmarkStart w:id="9" w:name="_Toc458070394"/>
      <w:bookmarkStart w:id="10" w:name="_Toc476591326"/>
      <w:bookmarkStart w:id="11" w:name="_Toc476818981"/>
      <w:bookmarkStart w:id="12" w:name="_Toc508024840"/>
      <w:bookmarkEnd w:id="5"/>
      <w:bookmarkEnd w:id="8"/>
      <w:r>
        <w:rPr>
          <w:rFonts w:hint="eastAsia"/>
        </w:rPr>
        <w:t>背景</w:t>
      </w:r>
      <w:bookmarkEnd w:id="9"/>
      <w:bookmarkEnd w:id="10"/>
      <w:bookmarkEnd w:id="11"/>
      <w:bookmarkEnd w:id="12"/>
    </w:p>
    <w:p w:rsidR="00A61BB9" w:rsidRDefault="008938F4" w:rsidP="00924A3A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互联网+的浪潮中，传统物业行业急需利用</w:t>
      </w:r>
      <w:r>
        <w:rPr>
          <w:rFonts w:ascii="宋体" w:hAnsi="宋体" w:hint="eastAsia"/>
          <w:szCs w:val="21"/>
        </w:rPr>
        <w:t>移动</w:t>
      </w:r>
      <w:r>
        <w:rPr>
          <w:rFonts w:ascii="宋体" w:hAnsi="宋体"/>
          <w:szCs w:val="21"/>
        </w:rPr>
        <w:t>互联网技术与</w:t>
      </w:r>
      <w:r>
        <w:rPr>
          <w:rFonts w:ascii="宋体" w:hAnsi="宋体" w:hint="eastAsia"/>
          <w:szCs w:val="21"/>
        </w:rPr>
        <w:t>物联网</w:t>
      </w:r>
      <w:r>
        <w:rPr>
          <w:rFonts w:ascii="宋体" w:hAnsi="宋体"/>
          <w:szCs w:val="21"/>
        </w:rPr>
        <w:t>技术实现内部管理的智能化与</w:t>
      </w:r>
      <w:r>
        <w:rPr>
          <w:rFonts w:ascii="宋体" w:hAnsi="宋体" w:hint="eastAsia"/>
          <w:szCs w:val="21"/>
        </w:rPr>
        <w:t>数字化</w:t>
      </w:r>
      <w:r>
        <w:rPr>
          <w:rFonts w:ascii="宋体" w:hAnsi="宋体"/>
          <w:szCs w:val="21"/>
        </w:rPr>
        <w:t>，优化内部的服务流程，提高效率，为业主提供更优质便捷的服务，为了顺应</w:t>
      </w:r>
      <w:r>
        <w:rPr>
          <w:rFonts w:ascii="宋体" w:hAnsi="宋体" w:hint="eastAsia"/>
          <w:szCs w:val="21"/>
        </w:rPr>
        <w:t>这一</w:t>
      </w:r>
      <w:r>
        <w:rPr>
          <w:rFonts w:ascii="宋体" w:hAnsi="宋体"/>
          <w:szCs w:val="21"/>
        </w:rPr>
        <w:t>行业发展趋势，泛海物业提出建设智慧物业综合服务平台，</w:t>
      </w:r>
      <w:r>
        <w:rPr>
          <w:rFonts w:ascii="宋体" w:hAnsi="宋体" w:hint="eastAsia"/>
          <w:szCs w:val="21"/>
        </w:rPr>
        <w:t>而巡航管理子系统是智慧物业综合服务平台非常重要的组成部分。</w:t>
      </w:r>
    </w:p>
    <w:p w:rsidR="00A61BB9" w:rsidRDefault="008938F4" w:rsidP="00924A3A">
      <w:pPr>
        <w:spacing w:line="360" w:lineRule="auto"/>
        <w:ind w:right="28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通过巡航管理子系统，员工在日常工作中只需通过手机端拍照上传，工作简单、结果真实。点选式操作，无需输入任何文字，即能定时定点定位。动态工作关键点化，关键点图片化，所有的工作记录都可追溯。图片化的工作标准手机查看，员工将现场工作标准装进口袋里，使员工培训轻松高效，无需“课堂教学”或“口口相传”。</w:t>
      </w:r>
    </w:p>
    <w:p w:rsidR="00A61BB9" w:rsidRDefault="008938F4" w:rsidP="00924A3A">
      <w:pPr>
        <w:pStyle w:val="2"/>
        <w:spacing w:line="360" w:lineRule="auto"/>
      </w:pPr>
      <w:bookmarkStart w:id="13" w:name="_Toc35923533"/>
      <w:bookmarkStart w:id="14" w:name="_Toc458070395"/>
      <w:bookmarkStart w:id="15" w:name="_Toc476591327"/>
      <w:bookmarkStart w:id="16" w:name="_Toc476818982"/>
      <w:bookmarkStart w:id="17" w:name="_Toc508024841"/>
      <w:r>
        <w:rPr>
          <w:rFonts w:hint="eastAsia"/>
        </w:rPr>
        <w:t>参考</w:t>
      </w:r>
      <w:bookmarkEnd w:id="13"/>
      <w:r>
        <w:rPr>
          <w:rFonts w:hint="eastAsia"/>
        </w:rPr>
        <w:t>资料</w:t>
      </w:r>
      <w:bookmarkEnd w:id="14"/>
      <w:bookmarkEnd w:id="15"/>
      <w:bookmarkEnd w:id="16"/>
      <w:bookmarkEnd w:id="17"/>
    </w:p>
    <w:p w:rsidR="00A61BB9" w:rsidRDefault="008938F4" w:rsidP="00924A3A">
      <w:pPr>
        <w:spacing w:line="360" w:lineRule="auto"/>
      </w:pPr>
      <w:r>
        <w:rPr>
          <w:rFonts w:hint="eastAsia"/>
        </w:rPr>
        <w:t>《泛海</w:t>
      </w:r>
      <w:r w:rsidR="00A25280">
        <w:rPr>
          <w:rFonts w:ascii="宋体" w:hAnsi="宋体" w:hint="eastAsia"/>
        </w:rPr>
        <w:t>e生活</w:t>
      </w:r>
      <w:r>
        <w:rPr>
          <w:rFonts w:hint="eastAsia"/>
        </w:rPr>
        <w:t>_</w:t>
      </w:r>
      <w:r>
        <w:rPr>
          <w:rFonts w:hint="eastAsia"/>
        </w:rPr>
        <w:t>巡航管理子系统</w:t>
      </w:r>
      <w:r>
        <w:rPr>
          <w:rFonts w:hint="eastAsia"/>
        </w:rPr>
        <w:t>_</w:t>
      </w:r>
      <w:r>
        <w:rPr>
          <w:rFonts w:hint="eastAsia"/>
        </w:rPr>
        <w:t>软件需求规格说明书</w:t>
      </w:r>
      <w:r>
        <w:rPr>
          <w:rFonts w:hint="eastAsia"/>
        </w:rPr>
        <w:t>_V1.1.docx</w:t>
      </w:r>
      <w:r>
        <w:rPr>
          <w:rFonts w:hint="eastAsia"/>
        </w:rPr>
        <w:t>》</w:t>
      </w:r>
    </w:p>
    <w:p w:rsidR="00A61BB9" w:rsidRDefault="008938F4" w:rsidP="00924A3A">
      <w:pPr>
        <w:spacing w:line="360" w:lineRule="auto"/>
      </w:pPr>
      <w:r>
        <w:rPr>
          <w:rFonts w:hint="eastAsia"/>
        </w:rPr>
        <w:t>《泛海</w:t>
      </w:r>
      <w:r w:rsidR="00A25280">
        <w:rPr>
          <w:rFonts w:ascii="宋体" w:hAnsi="宋体" w:hint="eastAsia"/>
        </w:rPr>
        <w:t>e生活_</w:t>
      </w:r>
      <w:r>
        <w:rPr>
          <w:rFonts w:hint="eastAsia"/>
        </w:rPr>
        <w:t>巡航管理功能需求</w:t>
      </w:r>
      <w:r>
        <w:rPr>
          <w:rFonts w:hint="eastAsia"/>
        </w:rPr>
        <w:t>v2.0.xlsx</w:t>
      </w:r>
      <w:r>
        <w:rPr>
          <w:rFonts w:hint="eastAsia"/>
        </w:rPr>
        <w:t>》</w:t>
      </w:r>
    </w:p>
    <w:p w:rsidR="00A61BB9" w:rsidRDefault="008938F4" w:rsidP="00924A3A">
      <w:pPr>
        <w:pStyle w:val="1"/>
        <w:spacing w:line="360" w:lineRule="auto"/>
      </w:pPr>
      <w:bookmarkStart w:id="18" w:name="_Toc35923496"/>
      <w:bookmarkStart w:id="19" w:name="_Toc35923535"/>
      <w:bookmarkStart w:id="20" w:name="_Toc35923759"/>
      <w:bookmarkStart w:id="21" w:name="_Toc458070396"/>
      <w:bookmarkStart w:id="22" w:name="_Toc476591328"/>
      <w:bookmarkStart w:id="23" w:name="_Toc476818983"/>
      <w:bookmarkStart w:id="24" w:name="_Toc508024842"/>
      <w:bookmarkStart w:id="25" w:name="_Toc35923543"/>
      <w:bookmarkStart w:id="26" w:name="_Toc25378791"/>
      <w:bookmarkEnd w:id="18"/>
      <w:bookmarkEnd w:id="19"/>
      <w:bookmarkEnd w:id="20"/>
      <w:r>
        <w:rPr>
          <w:rFonts w:hint="eastAsia"/>
        </w:rPr>
        <w:t>角色说明</w:t>
      </w:r>
      <w:bookmarkEnd w:id="21"/>
      <w:bookmarkEnd w:id="22"/>
      <w:bookmarkEnd w:id="23"/>
      <w:bookmarkEnd w:id="24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998"/>
        <w:gridCol w:w="5773"/>
      </w:tblGrid>
      <w:tr w:rsidR="00A61BB9">
        <w:tc>
          <w:tcPr>
            <w:tcW w:w="751" w:type="dxa"/>
            <w:shd w:val="clear" w:color="auto" w:fill="C0C0C0"/>
          </w:tcPr>
          <w:p w:rsidR="00A61BB9" w:rsidRDefault="008938F4" w:rsidP="00924A3A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1998" w:type="dxa"/>
            <w:shd w:val="clear" w:color="auto" w:fill="C0C0C0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5773" w:type="dxa"/>
            <w:shd w:val="clear" w:color="auto" w:fill="C0C0C0"/>
            <w:vAlign w:val="center"/>
          </w:tcPr>
          <w:p w:rsidR="00A61BB9" w:rsidRDefault="008938F4" w:rsidP="00924A3A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A61BB9">
        <w:tc>
          <w:tcPr>
            <w:tcW w:w="751" w:type="dxa"/>
          </w:tcPr>
          <w:p w:rsidR="00A61BB9" w:rsidRDefault="008938F4" w:rsidP="00924A3A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</w:t>
            </w:r>
            <w:r>
              <w:rPr>
                <w:rFonts w:ascii="宋体" w:hAnsi="宋体"/>
              </w:rPr>
              <w:t>-00</w:t>
            </w: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98" w:type="dxa"/>
          </w:tcPr>
          <w:p w:rsidR="00A61BB9" w:rsidRDefault="008938F4" w:rsidP="00924A3A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员工</w:t>
            </w:r>
          </w:p>
        </w:tc>
        <w:tc>
          <w:tcPr>
            <w:tcW w:w="5773" w:type="dxa"/>
          </w:tcPr>
          <w:p w:rsidR="00A61BB9" w:rsidRDefault="008938F4" w:rsidP="00924A3A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按照工作标准与操作指引，完成日常的巡航工作，自主发起巡查</w:t>
            </w:r>
          </w:p>
        </w:tc>
      </w:tr>
    </w:tbl>
    <w:p w:rsidR="00A61BB9" w:rsidRDefault="00A61BB9" w:rsidP="00924A3A">
      <w:pPr>
        <w:spacing w:line="360" w:lineRule="auto"/>
      </w:pPr>
    </w:p>
    <w:p w:rsidR="00A61BB9" w:rsidRDefault="008938F4" w:rsidP="00924A3A">
      <w:pPr>
        <w:pStyle w:val="1"/>
        <w:spacing w:line="360" w:lineRule="auto"/>
      </w:pPr>
      <w:bookmarkStart w:id="27" w:name="_Toc508024843"/>
      <w:bookmarkEnd w:id="25"/>
      <w:bookmarkEnd w:id="26"/>
      <w:r>
        <w:rPr>
          <w:rFonts w:hint="eastAsia"/>
        </w:rPr>
        <w:lastRenderedPageBreak/>
        <w:t>运营平台功能操作</w:t>
      </w:r>
      <w:bookmarkEnd w:id="27"/>
    </w:p>
    <w:p w:rsidR="00A61BB9" w:rsidRDefault="008938F4" w:rsidP="00924A3A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员工按照事项标准处理上级派发的巡航任务，也可自主发起巡查，反馈问题。新的巡航任务发起后，员工将收到消息提醒（根据后台配置），可在巡航任务列表中领取任务，签到，提交巡航工作。在离线状态下可暂时将巡查内容保存在</w:t>
      </w:r>
      <w:r>
        <w:rPr>
          <w:rFonts w:hint="eastAsia"/>
          <w:szCs w:val="21"/>
        </w:rPr>
        <w:t>APP</w:t>
      </w:r>
      <w:r>
        <w:rPr>
          <w:rFonts w:hint="eastAsia"/>
          <w:szCs w:val="21"/>
        </w:rPr>
        <w:t>，有网络情况下再提交至后台。</w:t>
      </w:r>
    </w:p>
    <w:p w:rsidR="00A61BB9" w:rsidRDefault="008938F4" w:rsidP="00924A3A">
      <w:pPr>
        <w:pStyle w:val="2"/>
        <w:spacing w:line="360" w:lineRule="auto"/>
      </w:pPr>
      <w:bookmarkStart w:id="28" w:name="_Toc508024844"/>
      <w:r>
        <w:rPr>
          <w:rFonts w:hint="eastAsia"/>
        </w:rPr>
        <w:t>首页</w:t>
      </w:r>
      <w:bookmarkEnd w:id="28"/>
    </w:p>
    <w:p w:rsidR="00A61BB9" w:rsidRDefault="008938F4" w:rsidP="00924A3A">
      <w:pPr>
        <w:spacing w:line="360" w:lineRule="auto"/>
        <w:ind w:firstLineChars="200" w:firstLine="420"/>
      </w:pPr>
      <w:r>
        <w:rPr>
          <w:rFonts w:hint="eastAsia"/>
        </w:rPr>
        <w:t>首页显示待办事项，消息提醒以及巡航模块等入口。</w:t>
      </w:r>
    </w:p>
    <w:p w:rsidR="00A61BB9" w:rsidRDefault="004B31B5" w:rsidP="00924A3A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4466667" cy="80285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8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B9" w:rsidRDefault="001056C4" w:rsidP="00924A3A">
      <w:pPr>
        <w:widowControl/>
        <w:spacing w:line="360" w:lineRule="auto"/>
        <w:jc w:val="left"/>
        <w:rPr>
          <w:color w:val="FF0000"/>
        </w:rPr>
      </w:pPr>
      <w:r>
        <w:rPr>
          <w:color w:val="FF0000"/>
        </w:rPr>
        <w:fldChar w:fldCharType="begin"/>
      </w:r>
      <w:r w:rsidR="008938F4">
        <w:rPr>
          <w:rFonts w:hint="eastAsia"/>
          <w:color w:val="FF0000"/>
        </w:rPr>
        <w:instrText>eq \o\ac(</w:instrText>
      </w:r>
      <w:r w:rsidR="008938F4">
        <w:rPr>
          <w:rFonts w:ascii="宋体" w:hint="eastAsia"/>
          <w:color w:val="FF0000"/>
          <w:position w:val="-4"/>
          <w:sz w:val="31"/>
        </w:rPr>
        <w:instrText>○</w:instrText>
      </w:r>
      <w:r w:rsidR="008938F4">
        <w:rPr>
          <w:rFonts w:hint="eastAsia"/>
          <w:color w:val="FF0000"/>
        </w:rPr>
        <w:instrText>,1)</w:instrText>
      </w:r>
      <w:r>
        <w:rPr>
          <w:color w:val="FF0000"/>
        </w:rPr>
        <w:fldChar w:fldCharType="end"/>
      </w:r>
      <w:r w:rsidR="008938F4">
        <w:rPr>
          <w:rFonts w:hint="eastAsia"/>
          <w:b/>
        </w:rPr>
        <w:t>消息提醒</w:t>
      </w:r>
    </w:p>
    <w:p w:rsidR="00A61BB9" w:rsidRDefault="008938F4" w:rsidP="00924A3A">
      <w:pPr>
        <w:spacing w:line="360" w:lineRule="auto"/>
        <w:ind w:firstLineChars="200" w:firstLine="420"/>
      </w:pPr>
      <w:r>
        <w:rPr>
          <w:rFonts w:hint="eastAsia"/>
        </w:rPr>
        <w:lastRenderedPageBreak/>
        <w:t>若后台在巡航中配置了提醒时间，则巡航任务开始前将会收到消息提醒，手机通知栏将会显示如下图的提醒。</w:t>
      </w:r>
    </w:p>
    <w:p w:rsidR="00A61BB9" w:rsidRDefault="008938F4" w:rsidP="00924A3A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3800475" cy="11430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</w:t>
      </w:r>
      <w:r>
        <w:rPr>
          <w:rFonts w:hint="eastAsia"/>
        </w:rPr>
        <w:t>APP</w:t>
      </w:r>
      <w:r>
        <w:rPr>
          <w:rFonts w:hint="eastAsia"/>
        </w:rPr>
        <w:t>首页右上角的</w:t>
      </w:r>
      <w:r>
        <w:rPr>
          <w:rFonts w:hint="eastAsia"/>
          <w:noProof/>
        </w:rPr>
        <w:drawing>
          <wp:inline distT="0" distB="0" distL="0" distR="0">
            <wp:extent cx="179705" cy="16192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18" cy="1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图标，进入消息提醒列表。</w:t>
      </w:r>
    </w:p>
    <w:p w:rsidR="00A61BB9" w:rsidRDefault="004B31B5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818684" cy="500766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519" cy="5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B9" w:rsidRDefault="00A61BB9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步骤2：点击巡航任务，可查看所有具体巡航任务消息提醒。</w:t>
      </w: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2920" cy="5410200"/>
            <wp:effectExtent l="19050" t="0" r="4762" b="0"/>
            <wp:docPr id="13" name="图片 13" descr="D:\我的文档\Documents\Tencent Files\1215022905\Image\C2C\Image1\E1D912F13EED017E5DFE29728D37AA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我的文档\Documents\Tencent Files\1215022905\Image\C2C\Image1\E1D912F13EED017E5DFE29728D37AA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1056C4" w:rsidP="00924A3A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/>
          <w:color w:val="FF0000"/>
          <w:kern w:val="0"/>
          <w:sz w:val="24"/>
          <w:szCs w:val="24"/>
        </w:rPr>
        <w:fldChar w:fldCharType="begin"/>
      </w:r>
      <w:r w:rsidR="008938F4">
        <w:rPr>
          <w:rFonts w:ascii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="008938F4">
        <w:rPr>
          <w:rFonts w:ascii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 w:rsidR="008938F4">
        <w:rPr>
          <w:rFonts w:ascii="宋体" w:hAnsi="宋体" w:cs="宋体" w:hint="eastAsia"/>
          <w:color w:val="FF0000"/>
          <w:kern w:val="0"/>
          <w:sz w:val="24"/>
          <w:szCs w:val="24"/>
        </w:rPr>
        <w:instrText>,2)</w:instrText>
      </w:r>
      <w:r>
        <w:rPr>
          <w:rFonts w:ascii="宋体" w:hAnsi="宋体" w:cs="宋体"/>
          <w:color w:val="FF0000"/>
          <w:kern w:val="0"/>
          <w:sz w:val="24"/>
          <w:szCs w:val="24"/>
        </w:rPr>
        <w:fldChar w:fldCharType="end"/>
      </w:r>
      <w:r w:rsidR="008938F4">
        <w:rPr>
          <w:rFonts w:ascii="宋体" w:hAnsi="宋体" w:cs="宋体" w:hint="eastAsia"/>
          <w:b/>
          <w:kern w:val="0"/>
          <w:sz w:val="24"/>
          <w:szCs w:val="24"/>
        </w:rPr>
        <w:t>待办事项</w:t>
      </w:r>
    </w:p>
    <w:p w:rsidR="00A61BB9" w:rsidRDefault="008938F4" w:rsidP="00924A3A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新的巡航任务生成后，会在待办事项中显示，巡航列表中显示巡航任务待办事项。</w:t>
      </w:r>
    </w:p>
    <w:p w:rsidR="00A61BB9" w:rsidRPr="004B31B5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2920" cy="5410200"/>
            <wp:effectExtent l="19050" t="0" r="4762" b="0"/>
            <wp:docPr id="2" name="图片 1" descr="D:\我的文档\Documents\Tencent Files\1215022905\Image\C2C\Image1\DBBB81E071865A6A41116FC4E2C2B9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\我的文档\Documents\Tencent Files\1215022905\Image\C2C\Image1\DBBB81E071865A6A41116FC4E2C2B96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pStyle w:val="2"/>
        <w:spacing w:line="360" w:lineRule="auto"/>
      </w:pPr>
      <w:bookmarkStart w:id="29" w:name="_Toc508024845"/>
      <w:r>
        <w:rPr>
          <w:rFonts w:hint="eastAsia"/>
        </w:rPr>
        <w:t>巡航管理</w:t>
      </w:r>
      <w:bookmarkEnd w:id="29"/>
    </w:p>
    <w:p w:rsidR="00A61BB9" w:rsidRDefault="008938F4" w:rsidP="00924A3A">
      <w:pPr>
        <w:spacing w:line="360" w:lineRule="auto"/>
        <w:ind w:firstLineChars="200" w:firstLine="420"/>
      </w:pPr>
      <w:r>
        <w:rPr>
          <w:rFonts w:hint="eastAsia"/>
        </w:rPr>
        <w:t>可查看所有巡航任务以及完成任务，员工也可自主发起巡查，查看已经完成的巡查以及巡航的事项标准。</w:t>
      </w:r>
    </w:p>
    <w:p w:rsidR="00BF1275" w:rsidRDefault="00BF1275" w:rsidP="00924A3A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031582" cy="522247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3804" cy="524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75" w:rsidRDefault="00BF1275" w:rsidP="00924A3A">
      <w:pPr>
        <w:pStyle w:val="3"/>
        <w:spacing w:line="360" w:lineRule="auto"/>
      </w:pPr>
      <w:bookmarkStart w:id="30" w:name="_Toc508024846"/>
      <w:r>
        <w:rPr>
          <w:rFonts w:hint="eastAsia"/>
        </w:rPr>
        <w:t>项目</w:t>
      </w:r>
      <w:r>
        <w:t>切换</w:t>
      </w:r>
      <w:bookmarkEnd w:id="30"/>
    </w:p>
    <w:p w:rsidR="00BF1275" w:rsidRDefault="00BF1275" w:rsidP="00924A3A">
      <w:pPr>
        <w:spacing w:line="360" w:lineRule="auto"/>
      </w:pPr>
      <w:r>
        <w:rPr>
          <w:rFonts w:hint="eastAsia"/>
        </w:rPr>
        <w:t>巡航</w:t>
      </w:r>
      <w:r>
        <w:t>界面所展示的数据，都根据该模块定位的项目，如定位在樱</w:t>
      </w:r>
      <w:r>
        <w:rPr>
          <w:rFonts w:hint="eastAsia"/>
        </w:rPr>
        <w:t>海园</w:t>
      </w:r>
      <w:r>
        <w:t>，则只显示樱海园数据，若需要处理悦海园数据，则点击项目切换，定位到悦海园</w:t>
      </w:r>
    </w:p>
    <w:p w:rsidR="00BF1275" w:rsidRPr="00BF1275" w:rsidRDefault="006307D8" w:rsidP="00924A3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383068" cy="412220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5153" cy="414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420" cy="41413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2820" cy="41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pStyle w:val="3"/>
        <w:spacing w:line="360" w:lineRule="auto"/>
      </w:pPr>
      <w:bookmarkStart w:id="31" w:name="_Toc508024847"/>
      <w:r>
        <w:rPr>
          <w:rFonts w:hint="eastAsia"/>
        </w:rPr>
        <w:t>发起巡</w:t>
      </w:r>
      <w:r w:rsidR="00727138">
        <w:rPr>
          <w:rFonts w:hint="eastAsia"/>
        </w:rPr>
        <w:t>航</w:t>
      </w:r>
      <w:bookmarkEnd w:id="31"/>
    </w:p>
    <w:p w:rsidR="00A61BB9" w:rsidRDefault="00182139" w:rsidP="00924A3A">
      <w:pPr>
        <w:spacing w:line="360" w:lineRule="auto"/>
        <w:ind w:firstLineChars="200" w:firstLine="420"/>
      </w:pPr>
      <w:r>
        <w:rPr>
          <w:rFonts w:hint="eastAsia"/>
        </w:rPr>
        <w:t>员工可在该模块自主发起巡航</w:t>
      </w:r>
      <w:r w:rsidR="008938F4">
        <w:rPr>
          <w:rFonts w:hint="eastAsia"/>
        </w:rPr>
        <w:t>，发现问题可将问题反馈给有关人员。提交巡查后，该记录相当于是已经完成的巡航，</w:t>
      </w:r>
      <w:r w:rsidR="008938F4" w:rsidRPr="00774ED6">
        <w:rPr>
          <w:rFonts w:hint="eastAsia"/>
          <w:highlight w:val="yellow"/>
        </w:rPr>
        <w:t>可在【我的任务】中的“已完成”列表中查看到。</w:t>
      </w:r>
    </w:p>
    <w:p w:rsidR="00A61BB9" w:rsidRDefault="008938F4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 w:rsidR="00774ED6">
        <w:rPr>
          <w:rFonts w:hint="eastAsia"/>
        </w:rPr>
        <w:t>：点击【发起巡航</w:t>
      </w:r>
      <w:r>
        <w:rPr>
          <w:rFonts w:hint="eastAsia"/>
        </w:rPr>
        <w:t>】，进入新增页面。</w:t>
      </w: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2920" cy="5410200"/>
            <wp:effectExtent l="19050" t="0" r="4762" b="0"/>
            <wp:docPr id="19" name="图片 19" descr="D:\我的文档\Documents\Tencent Files\1215022905\Image\C2C\Image1\8D86F09968F67A7209F848219BCB8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我的文档\Documents\Tencent Files\1215022905\Image\C2C\Image1\8D86F09968F67A7209F848219BCB80D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：如实填写巡查内容，若正常则巡航结果中勾选正常。</w:t>
      </w: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2920" cy="5410200"/>
            <wp:effectExtent l="19050" t="0" r="4762" b="0"/>
            <wp:docPr id="21" name="图片 21" descr="D:\我的文档\Documents\Tencent Files\1215022905\Image\C2C\Image1\8175DF7D7375472B877602093D599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我的文档\Documents\Tencent Files\1215022905\Image\C2C\Image1\8175DF7D7375472B877602093D59966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A61BB9" w:rsidP="00924A3A">
      <w:pPr>
        <w:spacing w:line="360" w:lineRule="auto"/>
      </w:pPr>
    </w:p>
    <w:p w:rsidR="00A61BB9" w:rsidRDefault="008938F4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：若异常则巡航结果中勾选问题。</w:t>
      </w: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2920" cy="5410200"/>
            <wp:effectExtent l="19050" t="0" r="4762" b="0"/>
            <wp:docPr id="23" name="图片 23" descr="D:\我的文档\Documents\Tencent Files\1215022905\Image\C2C\Image1\9F34AC3ADCDE57D22D9A1D72ED108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我的文档\Documents\Tencent Files\1215022905\Image\C2C\Image1\9F34AC3ADCDE57D22D9A1D72ED108B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A61BB9">
        <w:tc>
          <w:tcPr>
            <w:tcW w:w="8522" w:type="dxa"/>
          </w:tcPr>
          <w:p w:rsidR="00A61BB9" w:rsidRDefault="008938F4" w:rsidP="00924A3A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说明：问题分为基础，紧急，上报和报修4类，前3类问题提交后会将问题指派给相应的人员，可在后台进行处理，报修问题提交后会自动生成工单，后续进入接报修流程。</w:t>
            </w:r>
          </w:p>
        </w:tc>
      </w:tr>
    </w:tbl>
    <w:p w:rsidR="00BF1275" w:rsidRDefault="00BF1275" w:rsidP="00924A3A">
      <w:pPr>
        <w:pStyle w:val="3"/>
        <w:spacing w:line="360" w:lineRule="auto"/>
      </w:pPr>
      <w:bookmarkStart w:id="32" w:name="_Toc508024848"/>
      <w:r>
        <w:rPr>
          <w:rFonts w:hint="eastAsia"/>
        </w:rPr>
        <w:t>巡航</w:t>
      </w:r>
      <w:r>
        <w:t>任务</w:t>
      </w:r>
      <w:bookmarkEnd w:id="32"/>
    </w:p>
    <w:p w:rsidR="00BF1275" w:rsidRDefault="00BF1275" w:rsidP="00924A3A">
      <w:pPr>
        <w:spacing w:line="360" w:lineRule="auto"/>
        <w:ind w:firstLineChars="200" w:firstLine="420"/>
      </w:pPr>
      <w:r>
        <w:rPr>
          <w:rFonts w:hint="eastAsia"/>
        </w:rPr>
        <w:t>后台可按照巡航计划自动生成计划任务，也可创建临时任务，在任务完成后若上级核查不通过时会生成整改任务，员工可在</w:t>
      </w:r>
      <w:r>
        <w:rPr>
          <w:rFonts w:hint="eastAsia"/>
        </w:rPr>
        <w:t>APP</w:t>
      </w:r>
      <w:r>
        <w:rPr>
          <w:rFonts w:hint="eastAsia"/>
        </w:rPr>
        <w:t>查看和处理分配给自己的任务，点击【</w:t>
      </w:r>
      <w:r w:rsidR="00774ED6">
        <w:rPr>
          <w:rFonts w:hint="eastAsia"/>
        </w:rPr>
        <w:t>巡航任务</w:t>
      </w:r>
      <w:r>
        <w:rPr>
          <w:rFonts w:hint="eastAsia"/>
        </w:rPr>
        <w:t>】进入任务列表页。</w:t>
      </w:r>
    </w:p>
    <w:p w:rsidR="006D4A41" w:rsidRDefault="0035531F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11091" cy="5353050"/>
            <wp:effectExtent l="19050" t="0" r="0" b="0"/>
            <wp:docPr id="9" name="图片 1" descr="C:\Users\xmj\Documents\Tencent Files\190741104\FileRecv\MobileFile\Screenshot_20180528-153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mj\Documents\Tencent Files\190741104\FileRecv\MobileFile\Screenshot_20180528-1536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60" cy="53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BF1275" w:rsidRPr="00AD72BA" w:rsidTr="0038375C">
        <w:tc>
          <w:tcPr>
            <w:tcW w:w="8522" w:type="dxa"/>
          </w:tcPr>
          <w:p w:rsidR="00BF1275" w:rsidRPr="00AD72BA" w:rsidRDefault="00BF1275" w:rsidP="00924A3A">
            <w:pPr>
              <w:spacing w:line="360" w:lineRule="auto"/>
              <w:rPr>
                <w:szCs w:val="21"/>
              </w:rPr>
            </w:pPr>
            <w:r w:rsidRPr="00AD72BA">
              <w:rPr>
                <w:rFonts w:hint="eastAsia"/>
                <w:szCs w:val="21"/>
              </w:rPr>
              <w:t>说明：</w:t>
            </w:r>
          </w:p>
          <w:p w:rsidR="00BF1275" w:rsidRPr="00AD72BA" w:rsidRDefault="00BF1275" w:rsidP="00924A3A">
            <w:pPr>
              <w:spacing w:line="360" w:lineRule="auto"/>
              <w:rPr>
                <w:szCs w:val="21"/>
              </w:rPr>
            </w:pPr>
            <w:r w:rsidRPr="00AD72BA">
              <w:rPr>
                <w:rFonts w:hint="eastAsia"/>
                <w:szCs w:val="21"/>
              </w:rPr>
              <w:t>未开始任务：生成了任务尚未开始处理的任务；</w:t>
            </w:r>
          </w:p>
          <w:p w:rsidR="00BF1275" w:rsidRPr="00AD72BA" w:rsidRDefault="00BF1275" w:rsidP="00924A3A">
            <w:pPr>
              <w:spacing w:line="360" w:lineRule="auto"/>
              <w:rPr>
                <w:szCs w:val="21"/>
              </w:rPr>
            </w:pPr>
            <w:r w:rsidRPr="00AD72BA">
              <w:rPr>
                <w:rFonts w:hint="eastAsia"/>
                <w:szCs w:val="21"/>
              </w:rPr>
              <w:t>进行中任务：员工已领取且签到的任务；</w:t>
            </w:r>
          </w:p>
          <w:p w:rsidR="00BF1275" w:rsidRPr="00AD72BA" w:rsidRDefault="00BF1275" w:rsidP="00924A3A">
            <w:pPr>
              <w:spacing w:line="360" w:lineRule="auto"/>
              <w:rPr>
                <w:szCs w:val="21"/>
              </w:rPr>
            </w:pPr>
            <w:r w:rsidRPr="00AD72BA">
              <w:rPr>
                <w:rFonts w:hint="eastAsia"/>
                <w:szCs w:val="21"/>
              </w:rPr>
              <w:t>已取消任务：后台已关闭的任务，未开始的任务才允许后台关闭；</w:t>
            </w:r>
          </w:p>
          <w:p w:rsidR="00BF1275" w:rsidRPr="00AD72BA" w:rsidRDefault="00BF1275" w:rsidP="00924A3A">
            <w:pPr>
              <w:spacing w:line="360" w:lineRule="auto"/>
              <w:rPr>
                <w:szCs w:val="21"/>
              </w:rPr>
            </w:pPr>
            <w:r w:rsidRPr="00AD72BA">
              <w:rPr>
                <w:rFonts w:hint="eastAsia"/>
                <w:szCs w:val="21"/>
              </w:rPr>
              <w:t>已完成任务：巡航任务提交且处理完成的任务。</w:t>
            </w:r>
          </w:p>
        </w:tc>
      </w:tr>
    </w:tbl>
    <w:p w:rsidR="00BF1275" w:rsidRPr="00AD72BA" w:rsidRDefault="001056C4" w:rsidP="00924A3A">
      <w:pPr>
        <w:spacing w:line="360" w:lineRule="auto"/>
        <w:rPr>
          <w:szCs w:val="21"/>
        </w:rPr>
      </w:pPr>
      <w:r w:rsidRPr="00AD72BA">
        <w:rPr>
          <w:color w:val="FF0000"/>
          <w:szCs w:val="21"/>
        </w:rPr>
        <w:fldChar w:fldCharType="begin"/>
      </w:r>
      <w:r w:rsidR="00BF1275" w:rsidRPr="00AD72BA">
        <w:rPr>
          <w:rFonts w:hint="eastAsia"/>
          <w:color w:val="FF0000"/>
          <w:szCs w:val="21"/>
        </w:rPr>
        <w:instrText>eq \o\ac(</w:instrText>
      </w:r>
      <w:r w:rsidR="00BF1275" w:rsidRPr="00AD72BA">
        <w:rPr>
          <w:rFonts w:ascii="宋体" w:hint="eastAsia"/>
          <w:color w:val="FF0000"/>
          <w:position w:val="-4"/>
          <w:szCs w:val="21"/>
        </w:rPr>
        <w:instrText>○</w:instrText>
      </w:r>
      <w:r w:rsidR="00BF1275" w:rsidRPr="00AD72BA">
        <w:rPr>
          <w:rFonts w:hint="eastAsia"/>
          <w:color w:val="FF0000"/>
          <w:szCs w:val="21"/>
        </w:rPr>
        <w:instrText>,1)</w:instrText>
      </w:r>
      <w:r w:rsidRPr="00AD72BA">
        <w:rPr>
          <w:color w:val="FF0000"/>
          <w:szCs w:val="21"/>
        </w:rPr>
        <w:fldChar w:fldCharType="end"/>
      </w:r>
      <w:r w:rsidR="00BF1275" w:rsidRPr="00AD72BA">
        <w:rPr>
          <w:rFonts w:hint="eastAsia"/>
          <w:b/>
          <w:szCs w:val="21"/>
        </w:rPr>
        <w:t>任务处理流程如下</w:t>
      </w:r>
    </w:p>
    <w:p w:rsidR="00BF1275" w:rsidRPr="00AD72BA" w:rsidRDefault="00BF1275" w:rsidP="00924A3A">
      <w:pPr>
        <w:spacing w:line="360" w:lineRule="auto"/>
        <w:rPr>
          <w:szCs w:val="21"/>
        </w:rPr>
      </w:pPr>
      <w:r w:rsidRPr="00AD72BA">
        <w:rPr>
          <w:rFonts w:hint="eastAsia"/>
          <w:szCs w:val="21"/>
        </w:rPr>
        <w:t>步骤</w:t>
      </w:r>
      <w:r w:rsidRPr="00AD72BA">
        <w:rPr>
          <w:rFonts w:hint="eastAsia"/>
          <w:szCs w:val="21"/>
        </w:rPr>
        <w:t>1</w:t>
      </w:r>
      <w:r w:rsidR="006D4A41">
        <w:rPr>
          <w:rFonts w:hint="eastAsia"/>
          <w:szCs w:val="21"/>
        </w:rPr>
        <w:t>：进入【巡航</w:t>
      </w:r>
      <w:r w:rsidRPr="00AD72BA">
        <w:rPr>
          <w:rFonts w:hint="eastAsia"/>
          <w:szCs w:val="21"/>
        </w:rPr>
        <w:t>任务】未开始列表中，点击任务列表，点击【领取】按钮，则该任务分配成功，负责人显示该账号用户。</w:t>
      </w:r>
    </w:p>
    <w:p w:rsidR="00BF1275" w:rsidRDefault="0035531F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62225" cy="4128887"/>
            <wp:effectExtent l="1905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75" w:rsidRDefault="00BF1275" w:rsidP="00924A3A">
      <w:pPr>
        <w:widowControl/>
        <w:spacing w:line="360" w:lineRule="auto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步骤2：领取任务后，</w:t>
      </w:r>
      <w:r w:rsidR="0035531F">
        <w:rPr>
          <w:rFonts w:ascii="宋体" w:hAnsi="宋体" w:cs="宋体" w:hint="eastAsia"/>
          <w:kern w:val="0"/>
          <w:szCs w:val="21"/>
        </w:rPr>
        <w:t>可直接点击巡航点进入任务节点页面，也可采用页面右上角扫一扫，扫巡航位置二维码进入任务节点页面</w:t>
      </w:r>
      <w:r w:rsidR="00E818B5">
        <w:rPr>
          <w:rFonts w:ascii="宋体" w:hAnsi="宋体" w:cs="宋体" w:hint="eastAsia"/>
          <w:kern w:val="0"/>
          <w:szCs w:val="21"/>
        </w:rPr>
        <w:t>，点击签到</w:t>
      </w:r>
    </w:p>
    <w:p w:rsidR="00BF1275" w:rsidRDefault="0035531F" w:rsidP="00924A3A">
      <w:pPr>
        <w:widowControl/>
        <w:spacing w:line="360" w:lineRule="auto"/>
        <w:jc w:val="left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lastRenderedPageBreak/>
        <w:drawing>
          <wp:inline distT="0" distB="0" distL="0" distR="0">
            <wp:extent cx="2790825" cy="4605719"/>
            <wp:effectExtent l="19050" t="0" r="952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23" cy="46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B5" w:rsidRPr="00E818B5" w:rsidRDefault="00E818B5" w:rsidP="00924A3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609850" cy="4215912"/>
            <wp:effectExtent l="19050" t="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21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75" w:rsidRDefault="00BF1275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Cs w:val="21"/>
        </w:rPr>
        <w:t>步骤3：点击【工作事项标准】可查看该任务的事项标准。</w:t>
      </w:r>
    </w:p>
    <w:p w:rsidR="00BF1275" w:rsidRPr="00E818B5" w:rsidRDefault="00BF1275" w:rsidP="00924A3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步骤4：按照该标准完成任务并上传图片，若巡航结果正常则勾选“正常”，点击【提交】按钮即可，该任务完成，待上级核查。</w:t>
      </w:r>
    </w:p>
    <w:p w:rsidR="00BF1275" w:rsidRDefault="00BF1275" w:rsidP="00924A3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步骤5：若巡航结果异常则勾选“问题”，选择问题类型，若是基础，紧急或上报问题会将问题反馈给相应人员，若是报修问题，该问题会进入接报修流程。</w:t>
      </w:r>
    </w:p>
    <w:p w:rsidR="00BF1275" w:rsidRDefault="00E818B5" w:rsidP="00E818B5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3105150" cy="5086350"/>
            <wp:effectExtent l="19050" t="0" r="0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41" w:rsidRDefault="006D4A41" w:rsidP="00924A3A">
      <w:pPr>
        <w:spacing w:line="360" w:lineRule="auto"/>
      </w:pPr>
      <w:r>
        <w:rPr>
          <w:rFonts w:hint="eastAsia"/>
        </w:rPr>
        <w:t>说明</w:t>
      </w:r>
      <w:r>
        <w:t>：</w:t>
      </w:r>
      <w:r>
        <w:rPr>
          <w:rFonts w:hint="eastAsia"/>
        </w:rPr>
        <w:t>点击</w:t>
      </w:r>
      <w:r>
        <w:t>问题数，可以查看该事项标准已提交的问题，如下图</w:t>
      </w:r>
      <w:r>
        <w:rPr>
          <w:rFonts w:hint="eastAsia"/>
        </w:rPr>
        <w:t>，</w:t>
      </w:r>
      <w:r>
        <w:t>点击可以查看详情</w:t>
      </w:r>
    </w:p>
    <w:p w:rsidR="006D4A41" w:rsidRPr="006D4A41" w:rsidRDefault="00E818B5" w:rsidP="00924A3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368226" cy="4124325"/>
            <wp:effectExtent l="19050" t="0" r="0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00" cy="41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4124174"/>
            <wp:effectExtent l="19050" t="0" r="0" b="0"/>
            <wp:docPr id="2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66" cy="413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41" w:rsidRPr="00BF1275" w:rsidRDefault="006D4A41" w:rsidP="00924A3A">
      <w:pPr>
        <w:spacing w:line="360" w:lineRule="auto"/>
      </w:pPr>
    </w:p>
    <w:p w:rsidR="00A61BB9" w:rsidRDefault="008938F4" w:rsidP="00924A3A">
      <w:pPr>
        <w:pStyle w:val="3"/>
        <w:spacing w:line="360" w:lineRule="auto"/>
      </w:pPr>
      <w:bookmarkStart w:id="33" w:name="_Toc508024849"/>
      <w:r>
        <w:rPr>
          <w:rFonts w:hint="eastAsia"/>
        </w:rPr>
        <w:t>巡查记录</w:t>
      </w:r>
      <w:bookmarkEnd w:id="33"/>
    </w:p>
    <w:p w:rsidR="00A61BB9" w:rsidRDefault="008938F4" w:rsidP="00924A3A">
      <w:pPr>
        <w:spacing w:line="360" w:lineRule="auto"/>
        <w:ind w:firstLineChars="200" w:firstLine="420"/>
      </w:pPr>
      <w:r>
        <w:rPr>
          <w:rFonts w:hint="eastAsia"/>
        </w:rPr>
        <w:t>可查看员工自主发起的巡查的记录。</w:t>
      </w:r>
    </w:p>
    <w:p w:rsidR="00A61BB9" w:rsidRDefault="008938F4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：点击【巡查记录】进入记录列表页。</w:t>
      </w:r>
    </w:p>
    <w:p w:rsidR="00A61BB9" w:rsidRPr="00353BC7" w:rsidRDefault="00353BC7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75848" cy="52147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5570" cy="52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：点击记录，进入详情页，可查看详细记录。</w:t>
      </w: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2920" cy="5410200"/>
            <wp:effectExtent l="19050" t="0" r="4762" b="0"/>
            <wp:docPr id="25" name="图片 25" descr="D:\我的文档\Documents\Tencent Files\1215022905\Image\C2C\Image1\E0D8A7DDF542963A036F6D5F5C633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我的文档\Documents\Tencent Files\1215022905\Image\C2C\Image1\E0D8A7DDF542963A036F6D5F5C633DA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步骤3</w:t>
      </w:r>
      <w:r w:rsidR="00353BC7">
        <w:rPr>
          <w:rFonts w:ascii="宋体" w:hAnsi="宋体" w:cs="宋体" w:hint="eastAsia"/>
          <w:kern w:val="0"/>
          <w:sz w:val="24"/>
          <w:szCs w:val="24"/>
        </w:rPr>
        <w:t>：输入日期、</w:t>
      </w:r>
      <w:r w:rsidR="00353BC7">
        <w:rPr>
          <w:rFonts w:ascii="宋体" w:hAnsi="宋体" w:cs="宋体"/>
          <w:kern w:val="0"/>
          <w:sz w:val="24"/>
          <w:szCs w:val="24"/>
        </w:rPr>
        <w:t>事项分类，</w:t>
      </w:r>
      <w:r>
        <w:rPr>
          <w:rFonts w:ascii="宋体" w:hAnsi="宋体" w:cs="宋体" w:hint="eastAsia"/>
          <w:kern w:val="0"/>
          <w:sz w:val="24"/>
          <w:szCs w:val="24"/>
        </w:rPr>
        <w:t>可筛选出相应的记录。</w:t>
      </w:r>
    </w:p>
    <w:p w:rsidR="00A61BB9" w:rsidRDefault="00353BC7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87310" cy="616140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3590" cy="61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B9" w:rsidRPr="003E05B5" w:rsidRDefault="008938F4" w:rsidP="00924A3A">
      <w:pPr>
        <w:pStyle w:val="3"/>
        <w:spacing w:line="360" w:lineRule="auto"/>
      </w:pPr>
      <w:bookmarkStart w:id="34" w:name="_Toc508024850"/>
      <w:r w:rsidRPr="003E05B5">
        <w:rPr>
          <w:rFonts w:hint="eastAsia"/>
        </w:rPr>
        <w:t>离线上传</w:t>
      </w:r>
      <w:bookmarkEnd w:id="34"/>
    </w:p>
    <w:p w:rsidR="00A61BB9" w:rsidRDefault="008938F4" w:rsidP="00924A3A">
      <w:pPr>
        <w:spacing w:line="360" w:lineRule="auto"/>
        <w:ind w:firstLineChars="200" w:firstLine="420"/>
      </w:pPr>
      <w:r w:rsidRPr="003E05B5">
        <w:rPr>
          <w:rFonts w:hint="eastAsia"/>
        </w:rPr>
        <w:t>在离线的状态下可暂时将提交的巡查数据保存在</w:t>
      </w:r>
      <w:r w:rsidRPr="003E05B5">
        <w:rPr>
          <w:rFonts w:hint="eastAsia"/>
        </w:rPr>
        <w:t>APP</w:t>
      </w:r>
      <w:r w:rsidRPr="003E05B5">
        <w:rPr>
          <w:rFonts w:hint="eastAsia"/>
        </w:rPr>
        <w:t>，有网络的情况下重新提交巡查给后台。</w:t>
      </w:r>
    </w:p>
    <w:p w:rsidR="00446E28" w:rsidRDefault="00446E28" w:rsidP="00924A3A">
      <w:pPr>
        <w:spacing w:line="360" w:lineRule="auto"/>
        <w:ind w:firstLineChars="200" w:firstLine="420"/>
      </w:pPr>
      <w:r>
        <w:rPr>
          <w:rFonts w:hint="eastAsia"/>
        </w:rPr>
        <w:t>操作步骤：</w:t>
      </w:r>
    </w:p>
    <w:p w:rsidR="00446E28" w:rsidRDefault="00446E28" w:rsidP="00924A3A">
      <w:pPr>
        <w:spacing w:line="360" w:lineRule="auto"/>
        <w:ind w:firstLineChars="200" w:firstLine="42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：断网的情况下，发起巡查，保存或提交</w:t>
      </w:r>
    </w:p>
    <w:p w:rsidR="00446E28" w:rsidRDefault="00446E28" w:rsidP="00924A3A">
      <w:pPr>
        <w:spacing w:line="360" w:lineRule="auto"/>
        <w:ind w:firstLineChars="200" w:firstLine="42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：断网的情况下，进行巡查任务</w:t>
      </w:r>
    </w:p>
    <w:p w:rsidR="00446E28" w:rsidRDefault="00446E28" w:rsidP="00924A3A">
      <w:pPr>
        <w:spacing w:line="360" w:lineRule="auto"/>
        <w:ind w:firstLineChars="200" w:firstLine="420"/>
      </w:pPr>
      <w:r>
        <w:rPr>
          <w:rFonts w:hint="eastAsia"/>
        </w:rPr>
        <w:lastRenderedPageBreak/>
        <w:t>步骤</w:t>
      </w:r>
      <w:r>
        <w:rPr>
          <w:rFonts w:hint="eastAsia"/>
        </w:rPr>
        <w:t>3</w:t>
      </w:r>
      <w:r>
        <w:rPr>
          <w:rFonts w:hint="eastAsia"/>
        </w:rPr>
        <w:t>：在有网络的情况下，点击离线上传</w:t>
      </w:r>
    </w:p>
    <w:p w:rsidR="00446E28" w:rsidRDefault="00446E28" w:rsidP="00924A3A">
      <w:pPr>
        <w:spacing w:line="360" w:lineRule="auto"/>
        <w:ind w:firstLineChars="200" w:firstLine="420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：选择要上传的数据，点击提交按钮</w:t>
      </w:r>
    </w:p>
    <w:p w:rsidR="00446E28" w:rsidRDefault="00446E28" w:rsidP="00924A3A">
      <w:pPr>
        <w:spacing w:line="360" w:lineRule="auto"/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2437096" cy="4362450"/>
            <wp:effectExtent l="19050" t="0" r="1304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76" cy="43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1906" cy="4333874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97" cy="433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pStyle w:val="3"/>
        <w:spacing w:line="360" w:lineRule="auto"/>
      </w:pPr>
      <w:bookmarkStart w:id="35" w:name="_Toc508024851"/>
      <w:r>
        <w:rPr>
          <w:rFonts w:hint="eastAsia"/>
        </w:rPr>
        <w:t>事项标准</w:t>
      </w:r>
      <w:bookmarkEnd w:id="35"/>
    </w:p>
    <w:p w:rsidR="00A61BB9" w:rsidRDefault="008938F4" w:rsidP="00924A3A">
      <w:pPr>
        <w:spacing w:line="360" w:lineRule="auto"/>
      </w:pPr>
      <w:r>
        <w:rPr>
          <w:rFonts w:hint="eastAsia"/>
        </w:rPr>
        <w:t>可查看所有的事项标准，</w:t>
      </w:r>
      <w:r w:rsidR="003006E4">
        <w:rPr>
          <w:rFonts w:hint="eastAsia"/>
        </w:rPr>
        <w:t>包含操作说明，考核标准，扣分标准，关键项等。</w:t>
      </w:r>
      <w:r>
        <w:rPr>
          <w:rFonts w:hint="eastAsia"/>
        </w:rPr>
        <w:t>点击【事项标准】进入列表页。</w:t>
      </w:r>
    </w:p>
    <w:p w:rsidR="00A61BB9" w:rsidRDefault="008938F4" w:rsidP="00924A3A">
      <w:pPr>
        <w:widowControl/>
        <w:spacing w:line="360" w:lineRule="auto"/>
        <w:jc w:val="left"/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3043238" cy="5410200"/>
            <wp:effectExtent l="19050" t="0" r="4762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1BB9" w:rsidRDefault="008938F4" w:rsidP="00924A3A">
      <w:pPr>
        <w:spacing w:line="360" w:lineRule="auto"/>
      </w:pPr>
      <w:r>
        <w:rPr>
          <w:rFonts w:hint="eastAsia"/>
        </w:rPr>
        <w:t>点击列表，可进入详情页查看。</w:t>
      </w:r>
    </w:p>
    <w:p w:rsidR="006E3109" w:rsidRDefault="006E3109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043238" cy="5410200"/>
            <wp:effectExtent l="19050" t="0" r="4762" b="0"/>
            <wp:docPr id="3" name="图片 1" descr="D:\我的文档\Documents\Tencent Files\1215022905\Image\C2C\Image1\A808600DA4DBE00DBD6E730385C568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Tencent Files\1215022905\Image\C2C\Image1\A808600DA4DBE00DBD6E730385C5689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67" w:rsidRDefault="00385C67" w:rsidP="00924A3A">
      <w:pPr>
        <w:pStyle w:val="3"/>
        <w:spacing w:line="360" w:lineRule="auto"/>
      </w:pPr>
      <w:bookmarkStart w:id="36" w:name="_Toc508024852"/>
      <w:r>
        <w:rPr>
          <w:rFonts w:hint="eastAsia"/>
        </w:rPr>
        <w:t>巡航</w:t>
      </w:r>
      <w:r>
        <w:t>问题</w:t>
      </w:r>
      <w:bookmarkEnd w:id="36"/>
    </w:p>
    <w:p w:rsidR="007A6546" w:rsidRDefault="007A6546" w:rsidP="00924A3A">
      <w:pPr>
        <w:spacing w:line="360" w:lineRule="auto"/>
      </w:pPr>
      <w:r>
        <w:rPr>
          <w:rFonts w:hint="eastAsia"/>
        </w:rPr>
        <w:t>可查看员工</w:t>
      </w:r>
      <w:r w:rsidR="008743CA">
        <w:rPr>
          <w:rFonts w:hint="eastAsia"/>
        </w:rPr>
        <w:t>收到的</w:t>
      </w:r>
      <w:r w:rsidR="008743CA">
        <w:t>需要改员工处理的巡航问题记录</w:t>
      </w:r>
      <w:r>
        <w:rPr>
          <w:rFonts w:hint="eastAsia"/>
        </w:rPr>
        <w:t>。</w:t>
      </w:r>
    </w:p>
    <w:p w:rsidR="007A6546" w:rsidRDefault="007A6546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 w:rsidR="00E60000">
        <w:rPr>
          <w:rFonts w:hint="eastAsia"/>
        </w:rPr>
        <w:t>：点击【巡航</w:t>
      </w:r>
      <w:r w:rsidR="00E60000">
        <w:t>问题</w:t>
      </w:r>
      <w:r>
        <w:rPr>
          <w:rFonts w:hint="eastAsia"/>
        </w:rPr>
        <w:t>】进入记录列表页。</w:t>
      </w:r>
    </w:p>
    <w:p w:rsidR="00385C67" w:rsidRDefault="000372F3" w:rsidP="00924A3A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2422262" cy="43373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0956" cy="43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2F3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09825" cy="4325968"/>
            <wp:effectExtent l="19050" t="0" r="9525" b="0"/>
            <wp:docPr id="34" name="图片 34" descr="C:\Users\tianhong\AppData\Roaming\Tencent\Users\7790327\QQ\WinTemp\RichOle\BU7C3%AFI_1`69K``2[U$(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anhong\AppData\Roaming\Tencent\Users\7790327\QQ\WinTemp\RichOle\BU7C3%AFI_1`69K``2[U$(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71" cy="43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F3" w:rsidRDefault="000372F3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：点击记录，进入详情页，</w:t>
      </w:r>
      <w:r w:rsidR="008743CA">
        <w:rPr>
          <w:rFonts w:hint="eastAsia"/>
        </w:rPr>
        <w:t>对该</w:t>
      </w:r>
      <w:r w:rsidR="008743CA">
        <w:t>巡航问题进行处理</w:t>
      </w:r>
    </w:p>
    <w:p w:rsidR="008743CA" w:rsidRDefault="008743CA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t>选择处理结果</w:t>
      </w:r>
    </w:p>
    <w:p w:rsidR="008743CA" w:rsidRDefault="008743CA" w:rsidP="00924A3A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t>点击提交按钮</w:t>
      </w:r>
    </w:p>
    <w:p w:rsidR="008743CA" w:rsidRDefault="008743CA" w:rsidP="00924A3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876982" cy="516128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2681" cy="51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CA" w:rsidRDefault="00562620" w:rsidP="00924A3A">
      <w:pPr>
        <w:spacing w:line="360" w:lineRule="auto"/>
      </w:pPr>
      <w:r>
        <w:rPr>
          <w:rFonts w:hint="eastAsia"/>
        </w:rPr>
        <w:t>说明</w:t>
      </w:r>
      <w:r>
        <w:t>：</w:t>
      </w:r>
    </w:p>
    <w:p w:rsidR="00562620" w:rsidRDefault="00562620" w:rsidP="00924A3A">
      <w:pPr>
        <w:pStyle w:val="aa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若</w:t>
      </w:r>
      <w:r>
        <w:t>选择已解决，则该问题直接解决，数据处理后</w:t>
      </w:r>
      <w:r>
        <w:rPr>
          <w:rFonts w:hint="eastAsia"/>
        </w:rPr>
        <w:t>在</w:t>
      </w:r>
      <w:r>
        <w:t>已完成</w:t>
      </w:r>
      <w:r>
        <w:t>tab</w:t>
      </w:r>
      <w:r>
        <w:t>下</w:t>
      </w:r>
    </w:p>
    <w:p w:rsidR="00562620" w:rsidRPr="008743CA" w:rsidRDefault="00562620" w:rsidP="00924A3A">
      <w:pPr>
        <w:pStyle w:val="aa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若</w:t>
      </w:r>
      <w:r>
        <w:t>选择指派他人，则选择</w:t>
      </w:r>
      <w:r>
        <w:rPr>
          <w:rFonts w:hint="eastAsia"/>
        </w:rPr>
        <w:t>被</w:t>
      </w:r>
      <w:r>
        <w:t>指派的人，该被指派人继续处理，数据处理后</w:t>
      </w:r>
      <w:r>
        <w:rPr>
          <w:rFonts w:hint="eastAsia"/>
        </w:rPr>
        <w:t>在进行中</w:t>
      </w:r>
      <w:r>
        <w:t>tab</w:t>
      </w:r>
      <w:r>
        <w:t>下</w:t>
      </w:r>
    </w:p>
    <w:p w:rsidR="000372F3" w:rsidRPr="00562620" w:rsidRDefault="00562620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847270" cy="512752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8603" cy="51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4" w:rsidRDefault="008938F4" w:rsidP="00924A3A">
      <w:pPr>
        <w:pStyle w:val="2"/>
        <w:spacing w:line="360" w:lineRule="auto"/>
      </w:pPr>
      <w:bookmarkStart w:id="37" w:name="_Toc508024853"/>
      <w:r>
        <w:rPr>
          <w:rFonts w:hint="eastAsia"/>
        </w:rPr>
        <w:t>工作</w:t>
      </w:r>
      <w:bookmarkEnd w:id="37"/>
    </w:p>
    <w:p w:rsidR="003006E4" w:rsidRPr="003006E4" w:rsidRDefault="000A1D36" w:rsidP="00924A3A">
      <w:pPr>
        <w:spacing w:line="360" w:lineRule="auto"/>
      </w:pPr>
      <w:r>
        <w:rPr>
          <w:rFonts w:hint="eastAsia"/>
        </w:rPr>
        <w:t>可快捷查看进行中和已完成的任务，点击【工作】中的巡航模块即可查看。</w:t>
      </w:r>
    </w:p>
    <w:p w:rsidR="003006E4" w:rsidRPr="003006E4" w:rsidRDefault="003006E4" w:rsidP="00924A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95725" cy="6924675"/>
            <wp:effectExtent l="19050" t="0" r="9525" b="0"/>
            <wp:docPr id="4" name="图片 3" descr="C:\Users\Administrator\AppData\Roaming\Tencent\Users\1215022905\QQ\WinTemp\RichOle\CBV%R6NHZIZME)XCP%3J14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215022905\QQ\WinTemp\RichOle\CBV%R6NHZIZME)XCP%3J14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3006E4" w:rsidRPr="003006E4" w:rsidSect="00A61BB9">
      <w:headerReference w:type="default" r:id="rId41"/>
      <w:footerReference w:type="default" r:id="rId42"/>
      <w:headerReference w:type="first" r:id="rId4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3AE" w:rsidRDefault="00FD73AE" w:rsidP="00A61BB9">
      <w:r>
        <w:separator/>
      </w:r>
    </w:p>
  </w:endnote>
  <w:endnote w:type="continuationSeparator" w:id="1">
    <w:p w:rsidR="00FD73AE" w:rsidRDefault="00FD73AE" w:rsidP="00A61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B9" w:rsidRDefault="008938F4">
    <w:pPr>
      <w:pStyle w:val="a5"/>
      <w:jc w:val="center"/>
    </w:pPr>
    <w:r>
      <w:rPr>
        <w:rFonts w:hint="eastAsia"/>
      </w:rPr>
      <w:t>版本号：</w:t>
    </w:r>
    <w:r w:rsidR="00924A3A">
      <w:rPr>
        <w:rFonts w:hint="eastAsia"/>
      </w:rPr>
      <w:t>V</w:t>
    </w:r>
    <w:r w:rsidR="00924A3A">
      <w:t>2</w:t>
    </w:r>
    <w:r>
      <w:rPr>
        <w:rFonts w:hint="eastAsia"/>
      </w:rPr>
      <w:t>.0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 w:rsidR="001056C4">
      <w:rPr>
        <w:rStyle w:val="a7"/>
      </w:rPr>
      <w:fldChar w:fldCharType="begin"/>
    </w:r>
    <w:r>
      <w:rPr>
        <w:rStyle w:val="a7"/>
      </w:rPr>
      <w:instrText xml:space="preserve"> PAGE </w:instrText>
    </w:r>
    <w:r w:rsidR="001056C4">
      <w:rPr>
        <w:rStyle w:val="a7"/>
      </w:rPr>
      <w:fldChar w:fldCharType="separate"/>
    </w:r>
    <w:r w:rsidR="00E818B5">
      <w:rPr>
        <w:rStyle w:val="a7"/>
        <w:noProof/>
      </w:rPr>
      <w:t>18</w:t>
    </w:r>
    <w:r w:rsidR="001056C4">
      <w:rPr>
        <w:rStyle w:val="a7"/>
      </w:rPr>
      <w:fldChar w:fldCharType="end"/>
    </w:r>
    <w:r>
      <w:rPr>
        <w:rStyle w:val="a7"/>
        <w:rFonts w:hint="eastAsia"/>
      </w:rPr>
      <w:t>页，共</w:t>
    </w:r>
    <w:r w:rsidR="001056C4">
      <w:rPr>
        <w:rStyle w:val="a7"/>
      </w:rPr>
      <w:fldChar w:fldCharType="begin"/>
    </w:r>
    <w:r>
      <w:rPr>
        <w:rStyle w:val="a7"/>
      </w:rPr>
      <w:instrText xml:space="preserve"> NUMPAGES </w:instrText>
    </w:r>
    <w:r w:rsidR="001056C4">
      <w:rPr>
        <w:rStyle w:val="a7"/>
      </w:rPr>
      <w:fldChar w:fldCharType="separate"/>
    </w:r>
    <w:r w:rsidR="00E818B5">
      <w:rPr>
        <w:rStyle w:val="a7"/>
        <w:noProof/>
      </w:rPr>
      <w:t>30</w:t>
    </w:r>
    <w:r w:rsidR="001056C4"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3AE" w:rsidRDefault="00FD73AE" w:rsidP="00A61BB9">
      <w:r>
        <w:separator/>
      </w:r>
    </w:p>
  </w:footnote>
  <w:footnote w:type="continuationSeparator" w:id="1">
    <w:p w:rsidR="00FD73AE" w:rsidRDefault="00FD73AE" w:rsidP="00A61B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B9" w:rsidRDefault="008938F4">
    <w:pPr>
      <w:pStyle w:val="a6"/>
      <w:jc w:val="left"/>
      <w:rPr>
        <w:rFonts w:ascii="宋体" w:hAnsi="宋体"/>
      </w:rPr>
    </w:pPr>
    <w:r>
      <w:rPr>
        <w:noProof/>
      </w:rPr>
      <w:drawing>
        <wp:inline distT="0" distB="0" distL="0" distR="0">
          <wp:extent cx="930275" cy="508635"/>
          <wp:effectExtent l="19050" t="0" r="3175" b="0"/>
          <wp:docPr id="12" name="图片 4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Cyberway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508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泛海</w:t>
    </w:r>
    <w:r w:rsidR="00A25280">
      <w:rPr>
        <w:rFonts w:ascii="宋体" w:hAnsi="宋体" w:hint="eastAsia"/>
      </w:rPr>
      <w:t>e生活</w:t>
    </w:r>
    <w:r>
      <w:rPr>
        <w:rFonts w:ascii="宋体" w:hAnsi="宋体"/>
      </w:rPr>
      <w:t>_</w:t>
    </w:r>
    <w:r>
      <w:rPr>
        <w:rFonts w:ascii="宋体" w:hAnsi="宋体" w:hint="eastAsia"/>
      </w:rPr>
      <w:t>物管APP_巡航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cs="Arial" w:hint="eastAsia"/>
        <w:color w:val="000000"/>
        <w:kern w:val="0"/>
      </w:rPr>
      <w:t>用户操作手册</w:t>
    </w:r>
    <w:r w:rsidR="00924A3A">
      <w:rPr>
        <w:rFonts w:ascii="Arial" w:hAnsi="Arial" w:cs="Arial" w:hint="eastAsia"/>
        <w:color w:val="000000"/>
        <w:kern w:val="0"/>
      </w:rPr>
      <w:t>V2.0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B9" w:rsidRDefault="008938F4">
    <w:pPr>
      <w:pStyle w:val="a6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center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right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5E2A3E04"/>
    <w:multiLevelType w:val="hybridMultilevel"/>
    <w:tmpl w:val="65143D02"/>
    <w:lvl w:ilvl="0" w:tplc="DD127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006AC"/>
    <w:rsid w:val="000000DD"/>
    <w:rsid w:val="00000BDF"/>
    <w:rsid w:val="00000C59"/>
    <w:rsid w:val="00000F55"/>
    <w:rsid w:val="000011FB"/>
    <w:rsid w:val="0000340A"/>
    <w:rsid w:val="00003A69"/>
    <w:rsid w:val="00006136"/>
    <w:rsid w:val="00007DED"/>
    <w:rsid w:val="00010914"/>
    <w:rsid w:val="00012771"/>
    <w:rsid w:val="000128FE"/>
    <w:rsid w:val="00016D2B"/>
    <w:rsid w:val="000205A7"/>
    <w:rsid w:val="000220BD"/>
    <w:rsid w:val="000221B4"/>
    <w:rsid w:val="000224BB"/>
    <w:rsid w:val="0002449C"/>
    <w:rsid w:val="0002536E"/>
    <w:rsid w:val="00025605"/>
    <w:rsid w:val="00027352"/>
    <w:rsid w:val="0003251F"/>
    <w:rsid w:val="000348AA"/>
    <w:rsid w:val="000372F3"/>
    <w:rsid w:val="0005244C"/>
    <w:rsid w:val="00056C91"/>
    <w:rsid w:val="00062C8B"/>
    <w:rsid w:val="00063CD6"/>
    <w:rsid w:val="00065104"/>
    <w:rsid w:val="00066662"/>
    <w:rsid w:val="000679E0"/>
    <w:rsid w:val="000702B3"/>
    <w:rsid w:val="000751BF"/>
    <w:rsid w:val="000800AB"/>
    <w:rsid w:val="00081386"/>
    <w:rsid w:val="00083B14"/>
    <w:rsid w:val="000845CE"/>
    <w:rsid w:val="00084F31"/>
    <w:rsid w:val="0008670A"/>
    <w:rsid w:val="00087E52"/>
    <w:rsid w:val="000941E2"/>
    <w:rsid w:val="00094330"/>
    <w:rsid w:val="00094984"/>
    <w:rsid w:val="0009590D"/>
    <w:rsid w:val="00097D60"/>
    <w:rsid w:val="000A0C60"/>
    <w:rsid w:val="000A1B9B"/>
    <w:rsid w:val="000A1D36"/>
    <w:rsid w:val="000A33F6"/>
    <w:rsid w:val="000A3D85"/>
    <w:rsid w:val="000B0CF2"/>
    <w:rsid w:val="000B1170"/>
    <w:rsid w:val="000B11B2"/>
    <w:rsid w:val="000C0D68"/>
    <w:rsid w:val="000C11EA"/>
    <w:rsid w:val="000C1276"/>
    <w:rsid w:val="000C14BC"/>
    <w:rsid w:val="000C571C"/>
    <w:rsid w:val="000C7D0E"/>
    <w:rsid w:val="000D14C8"/>
    <w:rsid w:val="000D2B92"/>
    <w:rsid w:val="000D78C4"/>
    <w:rsid w:val="000E02BE"/>
    <w:rsid w:val="000E101E"/>
    <w:rsid w:val="000E1EC0"/>
    <w:rsid w:val="000E4438"/>
    <w:rsid w:val="000E721F"/>
    <w:rsid w:val="000F2D3F"/>
    <w:rsid w:val="00100FAB"/>
    <w:rsid w:val="00101FFC"/>
    <w:rsid w:val="00104290"/>
    <w:rsid w:val="001056C4"/>
    <w:rsid w:val="00105863"/>
    <w:rsid w:val="00107A1A"/>
    <w:rsid w:val="00115A7B"/>
    <w:rsid w:val="00116159"/>
    <w:rsid w:val="00117101"/>
    <w:rsid w:val="00120B20"/>
    <w:rsid w:val="00122B51"/>
    <w:rsid w:val="00124B12"/>
    <w:rsid w:val="00132706"/>
    <w:rsid w:val="00136BD5"/>
    <w:rsid w:val="00140CC0"/>
    <w:rsid w:val="001414F2"/>
    <w:rsid w:val="001454AD"/>
    <w:rsid w:val="001505E2"/>
    <w:rsid w:val="00150946"/>
    <w:rsid w:val="00150E02"/>
    <w:rsid w:val="00151563"/>
    <w:rsid w:val="00151A0C"/>
    <w:rsid w:val="00154CB5"/>
    <w:rsid w:val="001551F3"/>
    <w:rsid w:val="0016161E"/>
    <w:rsid w:val="0016279B"/>
    <w:rsid w:val="001628BB"/>
    <w:rsid w:val="001628BD"/>
    <w:rsid w:val="00162FA3"/>
    <w:rsid w:val="00163135"/>
    <w:rsid w:val="001634DE"/>
    <w:rsid w:val="00163BD5"/>
    <w:rsid w:val="00166B9C"/>
    <w:rsid w:val="00167244"/>
    <w:rsid w:val="00167806"/>
    <w:rsid w:val="00170324"/>
    <w:rsid w:val="001708EB"/>
    <w:rsid w:val="00174182"/>
    <w:rsid w:val="001766B5"/>
    <w:rsid w:val="00177148"/>
    <w:rsid w:val="00177499"/>
    <w:rsid w:val="00181A6D"/>
    <w:rsid w:val="00182139"/>
    <w:rsid w:val="001835BD"/>
    <w:rsid w:val="00183FC6"/>
    <w:rsid w:val="0018435A"/>
    <w:rsid w:val="00185280"/>
    <w:rsid w:val="00185CE8"/>
    <w:rsid w:val="001864E8"/>
    <w:rsid w:val="0019274B"/>
    <w:rsid w:val="00192A02"/>
    <w:rsid w:val="0019413F"/>
    <w:rsid w:val="0019504B"/>
    <w:rsid w:val="00196D21"/>
    <w:rsid w:val="001A04A5"/>
    <w:rsid w:val="001A0F23"/>
    <w:rsid w:val="001A198E"/>
    <w:rsid w:val="001A20B8"/>
    <w:rsid w:val="001A39CF"/>
    <w:rsid w:val="001A4473"/>
    <w:rsid w:val="001A4DB6"/>
    <w:rsid w:val="001A6766"/>
    <w:rsid w:val="001A723F"/>
    <w:rsid w:val="001B0497"/>
    <w:rsid w:val="001B1056"/>
    <w:rsid w:val="001B1236"/>
    <w:rsid w:val="001B1D48"/>
    <w:rsid w:val="001B4E1A"/>
    <w:rsid w:val="001C2559"/>
    <w:rsid w:val="001C615C"/>
    <w:rsid w:val="001D0225"/>
    <w:rsid w:val="001D2271"/>
    <w:rsid w:val="001D23DB"/>
    <w:rsid w:val="001D4BEA"/>
    <w:rsid w:val="001D55CE"/>
    <w:rsid w:val="001D5AE4"/>
    <w:rsid w:val="001D611F"/>
    <w:rsid w:val="001D704C"/>
    <w:rsid w:val="001E0AE8"/>
    <w:rsid w:val="001E19E9"/>
    <w:rsid w:val="001E45B7"/>
    <w:rsid w:val="001E6028"/>
    <w:rsid w:val="001E6E57"/>
    <w:rsid w:val="001E7364"/>
    <w:rsid w:val="001F0E57"/>
    <w:rsid w:val="001F1E9B"/>
    <w:rsid w:val="001F3A7E"/>
    <w:rsid w:val="001F4442"/>
    <w:rsid w:val="001F503F"/>
    <w:rsid w:val="001F668B"/>
    <w:rsid w:val="001F71BC"/>
    <w:rsid w:val="002040F6"/>
    <w:rsid w:val="00204158"/>
    <w:rsid w:val="00205B70"/>
    <w:rsid w:val="00206D26"/>
    <w:rsid w:val="0021164F"/>
    <w:rsid w:val="0021170E"/>
    <w:rsid w:val="002153EA"/>
    <w:rsid w:val="002162B0"/>
    <w:rsid w:val="00221590"/>
    <w:rsid w:val="0022472F"/>
    <w:rsid w:val="00225CB8"/>
    <w:rsid w:val="00234F80"/>
    <w:rsid w:val="00235563"/>
    <w:rsid w:val="00235AF5"/>
    <w:rsid w:val="00242179"/>
    <w:rsid w:val="002422C1"/>
    <w:rsid w:val="00242729"/>
    <w:rsid w:val="00242AB2"/>
    <w:rsid w:val="002431D6"/>
    <w:rsid w:val="00245CE8"/>
    <w:rsid w:val="0024728B"/>
    <w:rsid w:val="0025016C"/>
    <w:rsid w:val="00250790"/>
    <w:rsid w:val="00250AC0"/>
    <w:rsid w:val="00254479"/>
    <w:rsid w:val="00254482"/>
    <w:rsid w:val="00255B6A"/>
    <w:rsid w:val="00261B31"/>
    <w:rsid w:val="00261D05"/>
    <w:rsid w:val="00263406"/>
    <w:rsid w:val="00264C5B"/>
    <w:rsid w:val="0026626B"/>
    <w:rsid w:val="002707AC"/>
    <w:rsid w:val="0027309F"/>
    <w:rsid w:val="00273E8C"/>
    <w:rsid w:val="00274A7F"/>
    <w:rsid w:val="002751C3"/>
    <w:rsid w:val="00276060"/>
    <w:rsid w:val="00277CA4"/>
    <w:rsid w:val="002800AF"/>
    <w:rsid w:val="00281D3B"/>
    <w:rsid w:val="00282005"/>
    <w:rsid w:val="00282417"/>
    <w:rsid w:val="0028358C"/>
    <w:rsid w:val="0028724E"/>
    <w:rsid w:val="00287E90"/>
    <w:rsid w:val="0029005E"/>
    <w:rsid w:val="00290B1E"/>
    <w:rsid w:val="00291A53"/>
    <w:rsid w:val="00291F17"/>
    <w:rsid w:val="002939BC"/>
    <w:rsid w:val="002951C3"/>
    <w:rsid w:val="0029628D"/>
    <w:rsid w:val="0029799A"/>
    <w:rsid w:val="002A2E76"/>
    <w:rsid w:val="002A37F0"/>
    <w:rsid w:val="002A486D"/>
    <w:rsid w:val="002A665F"/>
    <w:rsid w:val="002B1001"/>
    <w:rsid w:val="002B21C4"/>
    <w:rsid w:val="002B4474"/>
    <w:rsid w:val="002B578A"/>
    <w:rsid w:val="002B7054"/>
    <w:rsid w:val="002C01CE"/>
    <w:rsid w:val="002C07B0"/>
    <w:rsid w:val="002C09D9"/>
    <w:rsid w:val="002C1D83"/>
    <w:rsid w:val="002C21AB"/>
    <w:rsid w:val="002C721E"/>
    <w:rsid w:val="002D2342"/>
    <w:rsid w:val="002D292F"/>
    <w:rsid w:val="002D764F"/>
    <w:rsid w:val="002E1030"/>
    <w:rsid w:val="002E1E8A"/>
    <w:rsid w:val="002E2AC8"/>
    <w:rsid w:val="002E2B72"/>
    <w:rsid w:val="002E74AA"/>
    <w:rsid w:val="002F0F07"/>
    <w:rsid w:val="002F7B5F"/>
    <w:rsid w:val="003006AC"/>
    <w:rsid w:val="003006E4"/>
    <w:rsid w:val="00300F25"/>
    <w:rsid w:val="00301687"/>
    <w:rsid w:val="003024AA"/>
    <w:rsid w:val="00303EF5"/>
    <w:rsid w:val="00310C19"/>
    <w:rsid w:val="0031111E"/>
    <w:rsid w:val="00320297"/>
    <w:rsid w:val="00321EE8"/>
    <w:rsid w:val="00323065"/>
    <w:rsid w:val="00324950"/>
    <w:rsid w:val="00326509"/>
    <w:rsid w:val="0033154F"/>
    <w:rsid w:val="00332379"/>
    <w:rsid w:val="003354AB"/>
    <w:rsid w:val="003363BE"/>
    <w:rsid w:val="00337875"/>
    <w:rsid w:val="00340145"/>
    <w:rsid w:val="00341960"/>
    <w:rsid w:val="0034232E"/>
    <w:rsid w:val="00342394"/>
    <w:rsid w:val="00344F23"/>
    <w:rsid w:val="0034686D"/>
    <w:rsid w:val="00350DF8"/>
    <w:rsid w:val="003511B4"/>
    <w:rsid w:val="00352444"/>
    <w:rsid w:val="00353BC7"/>
    <w:rsid w:val="0035531F"/>
    <w:rsid w:val="00357634"/>
    <w:rsid w:val="00357CD2"/>
    <w:rsid w:val="003635BD"/>
    <w:rsid w:val="00364C60"/>
    <w:rsid w:val="0036593A"/>
    <w:rsid w:val="00366452"/>
    <w:rsid w:val="003667D3"/>
    <w:rsid w:val="00367920"/>
    <w:rsid w:val="003709AB"/>
    <w:rsid w:val="00370FEB"/>
    <w:rsid w:val="0037221B"/>
    <w:rsid w:val="003728E7"/>
    <w:rsid w:val="003750B2"/>
    <w:rsid w:val="003771D7"/>
    <w:rsid w:val="00377531"/>
    <w:rsid w:val="003800EC"/>
    <w:rsid w:val="00380317"/>
    <w:rsid w:val="00381BF9"/>
    <w:rsid w:val="0038212B"/>
    <w:rsid w:val="00384097"/>
    <w:rsid w:val="00384A17"/>
    <w:rsid w:val="00385466"/>
    <w:rsid w:val="00385C67"/>
    <w:rsid w:val="003864A7"/>
    <w:rsid w:val="003875A9"/>
    <w:rsid w:val="003908D2"/>
    <w:rsid w:val="0039239C"/>
    <w:rsid w:val="00395641"/>
    <w:rsid w:val="003A19A6"/>
    <w:rsid w:val="003A2294"/>
    <w:rsid w:val="003A246D"/>
    <w:rsid w:val="003A4B8D"/>
    <w:rsid w:val="003A4F16"/>
    <w:rsid w:val="003A64A1"/>
    <w:rsid w:val="003A68F3"/>
    <w:rsid w:val="003B00AF"/>
    <w:rsid w:val="003B0735"/>
    <w:rsid w:val="003B08A3"/>
    <w:rsid w:val="003B1C05"/>
    <w:rsid w:val="003B243B"/>
    <w:rsid w:val="003B4929"/>
    <w:rsid w:val="003B54FE"/>
    <w:rsid w:val="003B6FB2"/>
    <w:rsid w:val="003B7EF8"/>
    <w:rsid w:val="003C0781"/>
    <w:rsid w:val="003C0DC3"/>
    <w:rsid w:val="003C42FC"/>
    <w:rsid w:val="003C512D"/>
    <w:rsid w:val="003D31CB"/>
    <w:rsid w:val="003D3D19"/>
    <w:rsid w:val="003D4B3C"/>
    <w:rsid w:val="003D552A"/>
    <w:rsid w:val="003E01A6"/>
    <w:rsid w:val="003E05B5"/>
    <w:rsid w:val="003E3054"/>
    <w:rsid w:val="003E327C"/>
    <w:rsid w:val="003E3B64"/>
    <w:rsid w:val="003E4BC8"/>
    <w:rsid w:val="003F2241"/>
    <w:rsid w:val="003F2F28"/>
    <w:rsid w:val="003F3DDD"/>
    <w:rsid w:val="003F44B8"/>
    <w:rsid w:val="003F4B82"/>
    <w:rsid w:val="00400E48"/>
    <w:rsid w:val="00402705"/>
    <w:rsid w:val="00402872"/>
    <w:rsid w:val="00402DE8"/>
    <w:rsid w:val="00404BC9"/>
    <w:rsid w:val="00404C85"/>
    <w:rsid w:val="00405428"/>
    <w:rsid w:val="004060BB"/>
    <w:rsid w:val="004075AA"/>
    <w:rsid w:val="00412771"/>
    <w:rsid w:val="00412F3A"/>
    <w:rsid w:val="00413FC7"/>
    <w:rsid w:val="004160DD"/>
    <w:rsid w:val="00416A1B"/>
    <w:rsid w:val="00417B5F"/>
    <w:rsid w:val="004236B7"/>
    <w:rsid w:val="00424BAA"/>
    <w:rsid w:val="004252C2"/>
    <w:rsid w:val="00425857"/>
    <w:rsid w:val="00425D59"/>
    <w:rsid w:val="0042651A"/>
    <w:rsid w:val="0042724F"/>
    <w:rsid w:val="00433DFB"/>
    <w:rsid w:val="0043641C"/>
    <w:rsid w:val="0043749F"/>
    <w:rsid w:val="004401B0"/>
    <w:rsid w:val="00446E28"/>
    <w:rsid w:val="00450565"/>
    <w:rsid w:val="0045103D"/>
    <w:rsid w:val="00453123"/>
    <w:rsid w:val="00454462"/>
    <w:rsid w:val="004576C5"/>
    <w:rsid w:val="00457C81"/>
    <w:rsid w:val="00464957"/>
    <w:rsid w:val="00471284"/>
    <w:rsid w:val="0047199B"/>
    <w:rsid w:val="004722BA"/>
    <w:rsid w:val="00474286"/>
    <w:rsid w:val="0047455B"/>
    <w:rsid w:val="00474D68"/>
    <w:rsid w:val="00474FCB"/>
    <w:rsid w:val="00475C85"/>
    <w:rsid w:val="00477DC4"/>
    <w:rsid w:val="00481549"/>
    <w:rsid w:val="00481EA4"/>
    <w:rsid w:val="004821D8"/>
    <w:rsid w:val="0048511E"/>
    <w:rsid w:val="004869D5"/>
    <w:rsid w:val="0048709E"/>
    <w:rsid w:val="00487DD1"/>
    <w:rsid w:val="00491F5C"/>
    <w:rsid w:val="00496961"/>
    <w:rsid w:val="004A7927"/>
    <w:rsid w:val="004B0C6F"/>
    <w:rsid w:val="004B0ED9"/>
    <w:rsid w:val="004B221B"/>
    <w:rsid w:val="004B22EA"/>
    <w:rsid w:val="004B23F1"/>
    <w:rsid w:val="004B31B5"/>
    <w:rsid w:val="004B446A"/>
    <w:rsid w:val="004B5940"/>
    <w:rsid w:val="004B6B0A"/>
    <w:rsid w:val="004C1A94"/>
    <w:rsid w:val="004C1C2A"/>
    <w:rsid w:val="004C2C19"/>
    <w:rsid w:val="004C4E7C"/>
    <w:rsid w:val="004C5988"/>
    <w:rsid w:val="004C71FA"/>
    <w:rsid w:val="004D2C3E"/>
    <w:rsid w:val="004D31B8"/>
    <w:rsid w:val="004D4A1A"/>
    <w:rsid w:val="004D6119"/>
    <w:rsid w:val="004D6EA1"/>
    <w:rsid w:val="004E0470"/>
    <w:rsid w:val="004E6096"/>
    <w:rsid w:val="004E72BF"/>
    <w:rsid w:val="004F1103"/>
    <w:rsid w:val="004F2874"/>
    <w:rsid w:val="004F2BA6"/>
    <w:rsid w:val="004F6AF0"/>
    <w:rsid w:val="004F7052"/>
    <w:rsid w:val="0050248A"/>
    <w:rsid w:val="005115EF"/>
    <w:rsid w:val="00513767"/>
    <w:rsid w:val="00513DB9"/>
    <w:rsid w:val="00514CE3"/>
    <w:rsid w:val="005158A2"/>
    <w:rsid w:val="00515BF1"/>
    <w:rsid w:val="00515D83"/>
    <w:rsid w:val="00523D62"/>
    <w:rsid w:val="00524201"/>
    <w:rsid w:val="00524E41"/>
    <w:rsid w:val="00526083"/>
    <w:rsid w:val="005272DC"/>
    <w:rsid w:val="0052734B"/>
    <w:rsid w:val="00527639"/>
    <w:rsid w:val="0053242D"/>
    <w:rsid w:val="00534F07"/>
    <w:rsid w:val="00535401"/>
    <w:rsid w:val="00537CC3"/>
    <w:rsid w:val="00542993"/>
    <w:rsid w:val="00547E3F"/>
    <w:rsid w:val="0055539C"/>
    <w:rsid w:val="00555C06"/>
    <w:rsid w:val="00562620"/>
    <w:rsid w:val="00562679"/>
    <w:rsid w:val="00567ABC"/>
    <w:rsid w:val="0057092A"/>
    <w:rsid w:val="00573A1F"/>
    <w:rsid w:val="00573C1E"/>
    <w:rsid w:val="00573E90"/>
    <w:rsid w:val="00577004"/>
    <w:rsid w:val="0057791A"/>
    <w:rsid w:val="00581FD6"/>
    <w:rsid w:val="005874F9"/>
    <w:rsid w:val="00592544"/>
    <w:rsid w:val="00595604"/>
    <w:rsid w:val="00595745"/>
    <w:rsid w:val="005974F3"/>
    <w:rsid w:val="005A13B0"/>
    <w:rsid w:val="005A30E8"/>
    <w:rsid w:val="005B00EE"/>
    <w:rsid w:val="005B6B34"/>
    <w:rsid w:val="005B719B"/>
    <w:rsid w:val="005C06ED"/>
    <w:rsid w:val="005C1FFA"/>
    <w:rsid w:val="005C3328"/>
    <w:rsid w:val="005C4317"/>
    <w:rsid w:val="005C49AB"/>
    <w:rsid w:val="005C52EA"/>
    <w:rsid w:val="005C5873"/>
    <w:rsid w:val="005C718B"/>
    <w:rsid w:val="005D0AB9"/>
    <w:rsid w:val="005D1715"/>
    <w:rsid w:val="005D4AB2"/>
    <w:rsid w:val="005D4F8B"/>
    <w:rsid w:val="005D5682"/>
    <w:rsid w:val="005D722A"/>
    <w:rsid w:val="005D7D6A"/>
    <w:rsid w:val="005E3103"/>
    <w:rsid w:val="005E361E"/>
    <w:rsid w:val="005E53CA"/>
    <w:rsid w:val="005E5426"/>
    <w:rsid w:val="005E6632"/>
    <w:rsid w:val="005E665D"/>
    <w:rsid w:val="005E6A4D"/>
    <w:rsid w:val="005E74CC"/>
    <w:rsid w:val="005E7595"/>
    <w:rsid w:val="005F485D"/>
    <w:rsid w:val="006050EA"/>
    <w:rsid w:val="00607B73"/>
    <w:rsid w:val="00610EB5"/>
    <w:rsid w:val="006113E5"/>
    <w:rsid w:val="00612BEC"/>
    <w:rsid w:val="0061532C"/>
    <w:rsid w:val="00627865"/>
    <w:rsid w:val="00627A8C"/>
    <w:rsid w:val="006307D8"/>
    <w:rsid w:val="00641E70"/>
    <w:rsid w:val="00642284"/>
    <w:rsid w:val="00646512"/>
    <w:rsid w:val="00646ABA"/>
    <w:rsid w:val="00651DC9"/>
    <w:rsid w:val="006541BD"/>
    <w:rsid w:val="00654C71"/>
    <w:rsid w:val="006601C0"/>
    <w:rsid w:val="006601E7"/>
    <w:rsid w:val="00670DDE"/>
    <w:rsid w:val="006715F0"/>
    <w:rsid w:val="006719E4"/>
    <w:rsid w:val="00673F36"/>
    <w:rsid w:val="00682D14"/>
    <w:rsid w:val="00682D2E"/>
    <w:rsid w:val="00682E95"/>
    <w:rsid w:val="0068310E"/>
    <w:rsid w:val="00683BCA"/>
    <w:rsid w:val="00684B95"/>
    <w:rsid w:val="00690421"/>
    <w:rsid w:val="006907D8"/>
    <w:rsid w:val="00693F37"/>
    <w:rsid w:val="00694E16"/>
    <w:rsid w:val="006966EF"/>
    <w:rsid w:val="0069713B"/>
    <w:rsid w:val="006A2578"/>
    <w:rsid w:val="006A2658"/>
    <w:rsid w:val="006A291F"/>
    <w:rsid w:val="006A5432"/>
    <w:rsid w:val="006A7423"/>
    <w:rsid w:val="006A7624"/>
    <w:rsid w:val="006B0F2B"/>
    <w:rsid w:val="006B156D"/>
    <w:rsid w:val="006B1D33"/>
    <w:rsid w:val="006B2F52"/>
    <w:rsid w:val="006B343A"/>
    <w:rsid w:val="006B44A5"/>
    <w:rsid w:val="006B4A14"/>
    <w:rsid w:val="006B684E"/>
    <w:rsid w:val="006C1135"/>
    <w:rsid w:val="006C2020"/>
    <w:rsid w:val="006C2EDD"/>
    <w:rsid w:val="006C7D6A"/>
    <w:rsid w:val="006D0749"/>
    <w:rsid w:val="006D1F00"/>
    <w:rsid w:val="006D308E"/>
    <w:rsid w:val="006D4A41"/>
    <w:rsid w:val="006D58C4"/>
    <w:rsid w:val="006D7378"/>
    <w:rsid w:val="006D7A04"/>
    <w:rsid w:val="006E12B4"/>
    <w:rsid w:val="006E3109"/>
    <w:rsid w:val="006E77E5"/>
    <w:rsid w:val="006F1179"/>
    <w:rsid w:val="006F1FB7"/>
    <w:rsid w:val="006F248F"/>
    <w:rsid w:val="006F28F7"/>
    <w:rsid w:val="006F3B21"/>
    <w:rsid w:val="006F6B1A"/>
    <w:rsid w:val="006F7D3E"/>
    <w:rsid w:val="00700928"/>
    <w:rsid w:val="00701E32"/>
    <w:rsid w:val="00703ABF"/>
    <w:rsid w:val="007049A9"/>
    <w:rsid w:val="0070544C"/>
    <w:rsid w:val="00707D92"/>
    <w:rsid w:val="007101ED"/>
    <w:rsid w:val="007133F5"/>
    <w:rsid w:val="007135E1"/>
    <w:rsid w:val="00713E92"/>
    <w:rsid w:val="00716BAA"/>
    <w:rsid w:val="00721A99"/>
    <w:rsid w:val="00723641"/>
    <w:rsid w:val="007243D8"/>
    <w:rsid w:val="00724878"/>
    <w:rsid w:val="007250B0"/>
    <w:rsid w:val="00727138"/>
    <w:rsid w:val="00727D0D"/>
    <w:rsid w:val="007308F2"/>
    <w:rsid w:val="0073469B"/>
    <w:rsid w:val="00737B40"/>
    <w:rsid w:val="0074405C"/>
    <w:rsid w:val="00744763"/>
    <w:rsid w:val="00747115"/>
    <w:rsid w:val="0074717E"/>
    <w:rsid w:val="007479E4"/>
    <w:rsid w:val="00751C8D"/>
    <w:rsid w:val="0075316E"/>
    <w:rsid w:val="00756142"/>
    <w:rsid w:val="0075725D"/>
    <w:rsid w:val="007603DA"/>
    <w:rsid w:val="007609DA"/>
    <w:rsid w:val="0076154C"/>
    <w:rsid w:val="00763811"/>
    <w:rsid w:val="00763A6F"/>
    <w:rsid w:val="00764B4B"/>
    <w:rsid w:val="00771DEB"/>
    <w:rsid w:val="0077336B"/>
    <w:rsid w:val="007747F4"/>
    <w:rsid w:val="00774ED6"/>
    <w:rsid w:val="00775929"/>
    <w:rsid w:val="00785153"/>
    <w:rsid w:val="00785A49"/>
    <w:rsid w:val="007873D6"/>
    <w:rsid w:val="007934F1"/>
    <w:rsid w:val="00795A42"/>
    <w:rsid w:val="00797B10"/>
    <w:rsid w:val="007A0981"/>
    <w:rsid w:val="007A0CAF"/>
    <w:rsid w:val="007A12E3"/>
    <w:rsid w:val="007A50DB"/>
    <w:rsid w:val="007A6546"/>
    <w:rsid w:val="007A754E"/>
    <w:rsid w:val="007B05CA"/>
    <w:rsid w:val="007B1406"/>
    <w:rsid w:val="007B347A"/>
    <w:rsid w:val="007B4035"/>
    <w:rsid w:val="007B4FDB"/>
    <w:rsid w:val="007B5884"/>
    <w:rsid w:val="007B6721"/>
    <w:rsid w:val="007B7639"/>
    <w:rsid w:val="007C3258"/>
    <w:rsid w:val="007C3BED"/>
    <w:rsid w:val="007C50CF"/>
    <w:rsid w:val="007C5451"/>
    <w:rsid w:val="007C7251"/>
    <w:rsid w:val="007C7CB0"/>
    <w:rsid w:val="007D04EF"/>
    <w:rsid w:val="007D2018"/>
    <w:rsid w:val="007D2AD1"/>
    <w:rsid w:val="007D4A78"/>
    <w:rsid w:val="007D5060"/>
    <w:rsid w:val="007D6642"/>
    <w:rsid w:val="007D67DF"/>
    <w:rsid w:val="007D6E9D"/>
    <w:rsid w:val="007D7B05"/>
    <w:rsid w:val="007E4C80"/>
    <w:rsid w:val="007E5943"/>
    <w:rsid w:val="007E5CAC"/>
    <w:rsid w:val="007E6D8C"/>
    <w:rsid w:val="007E715D"/>
    <w:rsid w:val="007E761B"/>
    <w:rsid w:val="007E76F5"/>
    <w:rsid w:val="007F06AC"/>
    <w:rsid w:val="007F161F"/>
    <w:rsid w:val="007F386B"/>
    <w:rsid w:val="007F4023"/>
    <w:rsid w:val="007F45A9"/>
    <w:rsid w:val="007F52F9"/>
    <w:rsid w:val="007F6594"/>
    <w:rsid w:val="007F6D85"/>
    <w:rsid w:val="00800765"/>
    <w:rsid w:val="00802071"/>
    <w:rsid w:val="00802752"/>
    <w:rsid w:val="00803B34"/>
    <w:rsid w:val="00803FCD"/>
    <w:rsid w:val="00810CCC"/>
    <w:rsid w:val="00810FCA"/>
    <w:rsid w:val="00811144"/>
    <w:rsid w:val="008137EF"/>
    <w:rsid w:val="008139C2"/>
    <w:rsid w:val="0081597F"/>
    <w:rsid w:val="00815D6A"/>
    <w:rsid w:val="008228EE"/>
    <w:rsid w:val="008230D2"/>
    <w:rsid w:val="00825033"/>
    <w:rsid w:val="00826873"/>
    <w:rsid w:val="0083276C"/>
    <w:rsid w:val="00833A71"/>
    <w:rsid w:val="0083613D"/>
    <w:rsid w:val="00840769"/>
    <w:rsid w:val="00841124"/>
    <w:rsid w:val="0084228D"/>
    <w:rsid w:val="008435B8"/>
    <w:rsid w:val="008436A4"/>
    <w:rsid w:val="00845E82"/>
    <w:rsid w:val="00846C69"/>
    <w:rsid w:val="00850588"/>
    <w:rsid w:val="00851502"/>
    <w:rsid w:val="00851F89"/>
    <w:rsid w:val="00852988"/>
    <w:rsid w:val="008552B6"/>
    <w:rsid w:val="008568DF"/>
    <w:rsid w:val="00860460"/>
    <w:rsid w:val="008604E1"/>
    <w:rsid w:val="0086101A"/>
    <w:rsid w:val="008613CA"/>
    <w:rsid w:val="0086265A"/>
    <w:rsid w:val="00863C08"/>
    <w:rsid w:val="0086661E"/>
    <w:rsid w:val="0086732D"/>
    <w:rsid w:val="00867FB5"/>
    <w:rsid w:val="0087074D"/>
    <w:rsid w:val="00873D0E"/>
    <w:rsid w:val="008743CA"/>
    <w:rsid w:val="00876F44"/>
    <w:rsid w:val="00884E04"/>
    <w:rsid w:val="00886C6E"/>
    <w:rsid w:val="00887714"/>
    <w:rsid w:val="00890B49"/>
    <w:rsid w:val="00892D83"/>
    <w:rsid w:val="008937B6"/>
    <w:rsid w:val="008938F4"/>
    <w:rsid w:val="0089521F"/>
    <w:rsid w:val="00895323"/>
    <w:rsid w:val="0089553C"/>
    <w:rsid w:val="00895A00"/>
    <w:rsid w:val="0089786F"/>
    <w:rsid w:val="008A447E"/>
    <w:rsid w:val="008B1380"/>
    <w:rsid w:val="008B179A"/>
    <w:rsid w:val="008B1819"/>
    <w:rsid w:val="008B3DBD"/>
    <w:rsid w:val="008B4790"/>
    <w:rsid w:val="008B7514"/>
    <w:rsid w:val="008C47CB"/>
    <w:rsid w:val="008C76A8"/>
    <w:rsid w:val="008D065F"/>
    <w:rsid w:val="008D1848"/>
    <w:rsid w:val="008D20F1"/>
    <w:rsid w:val="008D2A7E"/>
    <w:rsid w:val="008D2B84"/>
    <w:rsid w:val="008D2DAE"/>
    <w:rsid w:val="008D3C2A"/>
    <w:rsid w:val="008D45C2"/>
    <w:rsid w:val="008D4D45"/>
    <w:rsid w:val="008D5759"/>
    <w:rsid w:val="008D7404"/>
    <w:rsid w:val="008E0374"/>
    <w:rsid w:val="008E29D7"/>
    <w:rsid w:val="008E3851"/>
    <w:rsid w:val="008E42B4"/>
    <w:rsid w:val="008E6080"/>
    <w:rsid w:val="008E67C3"/>
    <w:rsid w:val="008F0AE7"/>
    <w:rsid w:val="008F2C23"/>
    <w:rsid w:val="008F39DB"/>
    <w:rsid w:val="008F3B5F"/>
    <w:rsid w:val="008F3E77"/>
    <w:rsid w:val="008F5F95"/>
    <w:rsid w:val="009042E2"/>
    <w:rsid w:val="0090457B"/>
    <w:rsid w:val="009048D2"/>
    <w:rsid w:val="00904BC7"/>
    <w:rsid w:val="00905CF1"/>
    <w:rsid w:val="00905DB9"/>
    <w:rsid w:val="00907152"/>
    <w:rsid w:val="009071F4"/>
    <w:rsid w:val="009119FB"/>
    <w:rsid w:val="009137B2"/>
    <w:rsid w:val="009143F0"/>
    <w:rsid w:val="0091451C"/>
    <w:rsid w:val="009177F7"/>
    <w:rsid w:val="0092286E"/>
    <w:rsid w:val="00924A3A"/>
    <w:rsid w:val="009251AD"/>
    <w:rsid w:val="009268F2"/>
    <w:rsid w:val="00926ED7"/>
    <w:rsid w:val="009272AD"/>
    <w:rsid w:val="00927D52"/>
    <w:rsid w:val="00931B33"/>
    <w:rsid w:val="00935855"/>
    <w:rsid w:val="0093703B"/>
    <w:rsid w:val="009402AB"/>
    <w:rsid w:val="00940A87"/>
    <w:rsid w:val="009459E1"/>
    <w:rsid w:val="00953A1E"/>
    <w:rsid w:val="0095661C"/>
    <w:rsid w:val="00956753"/>
    <w:rsid w:val="00956A92"/>
    <w:rsid w:val="00956F53"/>
    <w:rsid w:val="0096251D"/>
    <w:rsid w:val="009656C8"/>
    <w:rsid w:val="00970FF7"/>
    <w:rsid w:val="00972C8B"/>
    <w:rsid w:val="00973D36"/>
    <w:rsid w:val="00974A8B"/>
    <w:rsid w:val="00974D0A"/>
    <w:rsid w:val="00975445"/>
    <w:rsid w:val="00975FED"/>
    <w:rsid w:val="00977C21"/>
    <w:rsid w:val="00984C4D"/>
    <w:rsid w:val="009863E5"/>
    <w:rsid w:val="009865D3"/>
    <w:rsid w:val="00991565"/>
    <w:rsid w:val="0099183E"/>
    <w:rsid w:val="00992C64"/>
    <w:rsid w:val="00993987"/>
    <w:rsid w:val="00996071"/>
    <w:rsid w:val="009964CA"/>
    <w:rsid w:val="009973E8"/>
    <w:rsid w:val="009A5018"/>
    <w:rsid w:val="009B058E"/>
    <w:rsid w:val="009B1901"/>
    <w:rsid w:val="009B3187"/>
    <w:rsid w:val="009B3700"/>
    <w:rsid w:val="009C508D"/>
    <w:rsid w:val="009C5BBE"/>
    <w:rsid w:val="009C5D6C"/>
    <w:rsid w:val="009C66E2"/>
    <w:rsid w:val="009C6EA6"/>
    <w:rsid w:val="009C7D75"/>
    <w:rsid w:val="009D120F"/>
    <w:rsid w:val="009D1B2B"/>
    <w:rsid w:val="009D54B9"/>
    <w:rsid w:val="009D6FF9"/>
    <w:rsid w:val="009D70F9"/>
    <w:rsid w:val="009D7A43"/>
    <w:rsid w:val="009E037E"/>
    <w:rsid w:val="009E0868"/>
    <w:rsid w:val="009E1D40"/>
    <w:rsid w:val="009E3066"/>
    <w:rsid w:val="009E5C1B"/>
    <w:rsid w:val="009F33B7"/>
    <w:rsid w:val="009F6318"/>
    <w:rsid w:val="00A00D73"/>
    <w:rsid w:val="00A030DA"/>
    <w:rsid w:val="00A0327D"/>
    <w:rsid w:val="00A05122"/>
    <w:rsid w:val="00A057F7"/>
    <w:rsid w:val="00A05D1A"/>
    <w:rsid w:val="00A06813"/>
    <w:rsid w:val="00A0707A"/>
    <w:rsid w:val="00A11BB6"/>
    <w:rsid w:val="00A23729"/>
    <w:rsid w:val="00A25280"/>
    <w:rsid w:val="00A2750B"/>
    <w:rsid w:val="00A276CD"/>
    <w:rsid w:val="00A3047D"/>
    <w:rsid w:val="00A30E2C"/>
    <w:rsid w:val="00A3105C"/>
    <w:rsid w:val="00A33864"/>
    <w:rsid w:val="00A33C79"/>
    <w:rsid w:val="00A3578E"/>
    <w:rsid w:val="00A358EC"/>
    <w:rsid w:val="00A4162A"/>
    <w:rsid w:val="00A417C0"/>
    <w:rsid w:val="00A446C1"/>
    <w:rsid w:val="00A456B9"/>
    <w:rsid w:val="00A4598C"/>
    <w:rsid w:val="00A4599C"/>
    <w:rsid w:val="00A4610B"/>
    <w:rsid w:val="00A4785C"/>
    <w:rsid w:val="00A47C2B"/>
    <w:rsid w:val="00A509A1"/>
    <w:rsid w:val="00A5121D"/>
    <w:rsid w:val="00A521E3"/>
    <w:rsid w:val="00A526F8"/>
    <w:rsid w:val="00A52C0A"/>
    <w:rsid w:val="00A52ED9"/>
    <w:rsid w:val="00A5479C"/>
    <w:rsid w:val="00A57B4B"/>
    <w:rsid w:val="00A57B89"/>
    <w:rsid w:val="00A606CA"/>
    <w:rsid w:val="00A61BB9"/>
    <w:rsid w:val="00A6234D"/>
    <w:rsid w:val="00A628AE"/>
    <w:rsid w:val="00A64DB2"/>
    <w:rsid w:val="00A67EE5"/>
    <w:rsid w:val="00A702BF"/>
    <w:rsid w:val="00A71EAD"/>
    <w:rsid w:val="00A72A41"/>
    <w:rsid w:val="00A72C9F"/>
    <w:rsid w:val="00A73DFE"/>
    <w:rsid w:val="00A74496"/>
    <w:rsid w:val="00A75B2B"/>
    <w:rsid w:val="00A76765"/>
    <w:rsid w:val="00A809F7"/>
    <w:rsid w:val="00A81982"/>
    <w:rsid w:val="00A87185"/>
    <w:rsid w:val="00A91E20"/>
    <w:rsid w:val="00A929A7"/>
    <w:rsid w:val="00A955DB"/>
    <w:rsid w:val="00A96F29"/>
    <w:rsid w:val="00A96FB3"/>
    <w:rsid w:val="00A97B11"/>
    <w:rsid w:val="00AA0BED"/>
    <w:rsid w:val="00AA778E"/>
    <w:rsid w:val="00AB05E5"/>
    <w:rsid w:val="00AB0B3B"/>
    <w:rsid w:val="00AB2B1A"/>
    <w:rsid w:val="00AB3702"/>
    <w:rsid w:val="00AB505F"/>
    <w:rsid w:val="00AB6A17"/>
    <w:rsid w:val="00AC21F5"/>
    <w:rsid w:val="00AC2DFC"/>
    <w:rsid w:val="00AC30F5"/>
    <w:rsid w:val="00AC3150"/>
    <w:rsid w:val="00AC7E64"/>
    <w:rsid w:val="00AD18BC"/>
    <w:rsid w:val="00AD191A"/>
    <w:rsid w:val="00AD72BA"/>
    <w:rsid w:val="00AD7918"/>
    <w:rsid w:val="00AD7F25"/>
    <w:rsid w:val="00AE0FCA"/>
    <w:rsid w:val="00AE19CC"/>
    <w:rsid w:val="00AE2CE2"/>
    <w:rsid w:val="00AE2D11"/>
    <w:rsid w:val="00AE3BDC"/>
    <w:rsid w:val="00AE4B2B"/>
    <w:rsid w:val="00AE54E3"/>
    <w:rsid w:val="00AE58CC"/>
    <w:rsid w:val="00AE6249"/>
    <w:rsid w:val="00AF0250"/>
    <w:rsid w:val="00AF19CC"/>
    <w:rsid w:val="00AF22E0"/>
    <w:rsid w:val="00AF2F53"/>
    <w:rsid w:val="00AF3DB8"/>
    <w:rsid w:val="00AF400B"/>
    <w:rsid w:val="00AF44E0"/>
    <w:rsid w:val="00AF6124"/>
    <w:rsid w:val="00AF62FF"/>
    <w:rsid w:val="00AF6BC8"/>
    <w:rsid w:val="00B024C7"/>
    <w:rsid w:val="00B03094"/>
    <w:rsid w:val="00B0510F"/>
    <w:rsid w:val="00B05704"/>
    <w:rsid w:val="00B15C7E"/>
    <w:rsid w:val="00B20CCE"/>
    <w:rsid w:val="00B26764"/>
    <w:rsid w:val="00B2676B"/>
    <w:rsid w:val="00B2681A"/>
    <w:rsid w:val="00B27462"/>
    <w:rsid w:val="00B320CC"/>
    <w:rsid w:val="00B32836"/>
    <w:rsid w:val="00B35548"/>
    <w:rsid w:val="00B35BB0"/>
    <w:rsid w:val="00B35E83"/>
    <w:rsid w:val="00B35FAC"/>
    <w:rsid w:val="00B36614"/>
    <w:rsid w:val="00B378C8"/>
    <w:rsid w:val="00B40E97"/>
    <w:rsid w:val="00B41693"/>
    <w:rsid w:val="00B444D5"/>
    <w:rsid w:val="00B45EDC"/>
    <w:rsid w:val="00B45F91"/>
    <w:rsid w:val="00B46103"/>
    <w:rsid w:val="00B50073"/>
    <w:rsid w:val="00B509AD"/>
    <w:rsid w:val="00B52F93"/>
    <w:rsid w:val="00B53DFA"/>
    <w:rsid w:val="00B545FC"/>
    <w:rsid w:val="00B6317D"/>
    <w:rsid w:val="00B63BD5"/>
    <w:rsid w:val="00B6467F"/>
    <w:rsid w:val="00B663AE"/>
    <w:rsid w:val="00B73CE2"/>
    <w:rsid w:val="00B810BB"/>
    <w:rsid w:val="00B83F59"/>
    <w:rsid w:val="00B841E4"/>
    <w:rsid w:val="00B8477A"/>
    <w:rsid w:val="00B9244C"/>
    <w:rsid w:val="00B92629"/>
    <w:rsid w:val="00B95BE7"/>
    <w:rsid w:val="00B95D69"/>
    <w:rsid w:val="00B965F7"/>
    <w:rsid w:val="00BA07D0"/>
    <w:rsid w:val="00BA0F51"/>
    <w:rsid w:val="00BA17DF"/>
    <w:rsid w:val="00BA1FB6"/>
    <w:rsid w:val="00BA46DD"/>
    <w:rsid w:val="00BA65D7"/>
    <w:rsid w:val="00BB1A1A"/>
    <w:rsid w:val="00BB2254"/>
    <w:rsid w:val="00BB293E"/>
    <w:rsid w:val="00BB46B4"/>
    <w:rsid w:val="00BB56FF"/>
    <w:rsid w:val="00BB639C"/>
    <w:rsid w:val="00BB7B3E"/>
    <w:rsid w:val="00BC01A3"/>
    <w:rsid w:val="00BC359D"/>
    <w:rsid w:val="00BC727A"/>
    <w:rsid w:val="00BC7BE9"/>
    <w:rsid w:val="00BD07E9"/>
    <w:rsid w:val="00BD1168"/>
    <w:rsid w:val="00BD233D"/>
    <w:rsid w:val="00BD2B9C"/>
    <w:rsid w:val="00BD6004"/>
    <w:rsid w:val="00BD691C"/>
    <w:rsid w:val="00BE134C"/>
    <w:rsid w:val="00BE2CEF"/>
    <w:rsid w:val="00BE317B"/>
    <w:rsid w:val="00BE3A3E"/>
    <w:rsid w:val="00BE79F8"/>
    <w:rsid w:val="00BF0003"/>
    <w:rsid w:val="00BF0E50"/>
    <w:rsid w:val="00BF1275"/>
    <w:rsid w:val="00BF2598"/>
    <w:rsid w:val="00BF322A"/>
    <w:rsid w:val="00BF4F45"/>
    <w:rsid w:val="00BF6018"/>
    <w:rsid w:val="00BF777D"/>
    <w:rsid w:val="00C01227"/>
    <w:rsid w:val="00C01983"/>
    <w:rsid w:val="00C028B2"/>
    <w:rsid w:val="00C10565"/>
    <w:rsid w:val="00C1085E"/>
    <w:rsid w:val="00C12418"/>
    <w:rsid w:val="00C1342F"/>
    <w:rsid w:val="00C200B5"/>
    <w:rsid w:val="00C2016F"/>
    <w:rsid w:val="00C21A3D"/>
    <w:rsid w:val="00C21DC1"/>
    <w:rsid w:val="00C25778"/>
    <w:rsid w:val="00C25DC1"/>
    <w:rsid w:val="00C263EB"/>
    <w:rsid w:val="00C27A7D"/>
    <w:rsid w:val="00C3465B"/>
    <w:rsid w:val="00C369E3"/>
    <w:rsid w:val="00C40C46"/>
    <w:rsid w:val="00C40F20"/>
    <w:rsid w:val="00C44703"/>
    <w:rsid w:val="00C5284B"/>
    <w:rsid w:val="00C53CCA"/>
    <w:rsid w:val="00C54BCB"/>
    <w:rsid w:val="00C56577"/>
    <w:rsid w:val="00C56CA3"/>
    <w:rsid w:val="00C60F0D"/>
    <w:rsid w:val="00C62D0F"/>
    <w:rsid w:val="00C636DF"/>
    <w:rsid w:val="00C63AE3"/>
    <w:rsid w:val="00C647DF"/>
    <w:rsid w:val="00C64FD2"/>
    <w:rsid w:val="00C653BD"/>
    <w:rsid w:val="00C71598"/>
    <w:rsid w:val="00C718CB"/>
    <w:rsid w:val="00C74091"/>
    <w:rsid w:val="00C75B9A"/>
    <w:rsid w:val="00C82427"/>
    <w:rsid w:val="00C8319F"/>
    <w:rsid w:val="00C840BE"/>
    <w:rsid w:val="00C857DC"/>
    <w:rsid w:val="00C8582D"/>
    <w:rsid w:val="00C90C4E"/>
    <w:rsid w:val="00C94D7D"/>
    <w:rsid w:val="00C954D5"/>
    <w:rsid w:val="00C97200"/>
    <w:rsid w:val="00CA30CF"/>
    <w:rsid w:val="00CA6174"/>
    <w:rsid w:val="00CA70D9"/>
    <w:rsid w:val="00CB0BE7"/>
    <w:rsid w:val="00CB1E07"/>
    <w:rsid w:val="00CB236A"/>
    <w:rsid w:val="00CB2A1D"/>
    <w:rsid w:val="00CB673A"/>
    <w:rsid w:val="00CB75B6"/>
    <w:rsid w:val="00CB789E"/>
    <w:rsid w:val="00CC1DB3"/>
    <w:rsid w:val="00CC321D"/>
    <w:rsid w:val="00CC4035"/>
    <w:rsid w:val="00CC4ADD"/>
    <w:rsid w:val="00CC5A49"/>
    <w:rsid w:val="00CC6043"/>
    <w:rsid w:val="00CC626D"/>
    <w:rsid w:val="00CD0FDE"/>
    <w:rsid w:val="00CD2C65"/>
    <w:rsid w:val="00CD6CA2"/>
    <w:rsid w:val="00CE07EC"/>
    <w:rsid w:val="00CE4454"/>
    <w:rsid w:val="00CE569E"/>
    <w:rsid w:val="00CF298D"/>
    <w:rsid w:val="00CF2BE8"/>
    <w:rsid w:val="00CF2EE9"/>
    <w:rsid w:val="00CF7AEB"/>
    <w:rsid w:val="00D023E5"/>
    <w:rsid w:val="00D0425A"/>
    <w:rsid w:val="00D05442"/>
    <w:rsid w:val="00D059FC"/>
    <w:rsid w:val="00D1154E"/>
    <w:rsid w:val="00D11F90"/>
    <w:rsid w:val="00D14EBB"/>
    <w:rsid w:val="00D1518F"/>
    <w:rsid w:val="00D15427"/>
    <w:rsid w:val="00D156C4"/>
    <w:rsid w:val="00D20A80"/>
    <w:rsid w:val="00D2300D"/>
    <w:rsid w:val="00D23239"/>
    <w:rsid w:val="00D3518A"/>
    <w:rsid w:val="00D356C3"/>
    <w:rsid w:val="00D40F78"/>
    <w:rsid w:val="00D41A14"/>
    <w:rsid w:val="00D42A55"/>
    <w:rsid w:val="00D42C81"/>
    <w:rsid w:val="00D43DD6"/>
    <w:rsid w:val="00D4538C"/>
    <w:rsid w:val="00D4665A"/>
    <w:rsid w:val="00D47516"/>
    <w:rsid w:val="00D60860"/>
    <w:rsid w:val="00D62255"/>
    <w:rsid w:val="00D62A78"/>
    <w:rsid w:val="00D62BF1"/>
    <w:rsid w:val="00D65B76"/>
    <w:rsid w:val="00D65EFE"/>
    <w:rsid w:val="00D660BA"/>
    <w:rsid w:val="00D71AA4"/>
    <w:rsid w:val="00D74901"/>
    <w:rsid w:val="00D75CFE"/>
    <w:rsid w:val="00D765B7"/>
    <w:rsid w:val="00D81A17"/>
    <w:rsid w:val="00D82775"/>
    <w:rsid w:val="00D91D14"/>
    <w:rsid w:val="00D93C16"/>
    <w:rsid w:val="00D93CE5"/>
    <w:rsid w:val="00D94591"/>
    <w:rsid w:val="00D949E9"/>
    <w:rsid w:val="00D95225"/>
    <w:rsid w:val="00D96D82"/>
    <w:rsid w:val="00DA07E9"/>
    <w:rsid w:val="00DA0B75"/>
    <w:rsid w:val="00DA32C5"/>
    <w:rsid w:val="00DA70FA"/>
    <w:rsid w:val="00DA7720"/>
    <w:rsid w:val="00DB0535"/>
    <w:rsid w:val="00DB0A7C"/>
    <w:rsid w:val="00DB1DEB"/>
    <w:rsid w:val="00DB2179"/>
    <w:rsid w:val="00DB7943"/>
    <w:rsid w:val="00DB7E93"/>
    <w:rsid w:val="00DC0B4A"/>
    <w:rsid w:val="00DC2AF0"/>
    <w:rsid w:val="00DC633D"/>
    <w:rsid w:val="00DC6EEE"/>
    <w:rsid w:val="00DD0544"/>
    <w:rsid w:val="00DD4726"/>
    <w:rsid w:val="00DD47C5"/>
    <w:rsid w:val="00DD64CB"/>
    <w:rsid w:val="00DD7331"/>
    <w:rsid w:val="00DE0A78"/>
    <w:rsid w:val="00DE23BF"/>
    <w:rsid w:val="00DE4931"/>
    <w:rsid w:val="00DE4DEB"/>
    <w:rsid w:val="00DE55B6"/>
    <w:rsid w:val="00DF2785"/>
    <w:rsid w:val="00DF2B1D"/>
    <w:rsid w:val="00DF3F5B"/>
    <w:rsid w:val="00DF70B6"/>
    <w:rsid w:val="00E01C5C"/>
    <w:rsid w:val="00E02A62"/>
    <w:rsid w:val="00E051E9"/>
    <w:rsid w:val="00E061B0"/>
    <w:rsid w:val="00E1042F"/>
    <w:rsid w:val="00E104C3"/>
    <w:rsid w:val="00E10CD0"/>
    <w:rsid w:val="00E1270F"/>
    <w:rsid w:val="00E1405C"/>
    <w:rsid w:val="00E14C1E"/>
    <w:rsid w:val="00E24218"/>
    <w:rsid w:val="00E25D14"/>
    <w:rsid w:val="00E30EDE"/>
    <w:rsid w:val="00E333CF"/>
    <w:rsid w:val="00E35549"/>
    <w:rsid w:val="00E35F83"/>
    <w:rsid w:val="00E3631B"/>
    <w:rsid w:val="00E3755F"/>
    <w:rsid w:val="00E435B6"/>
    <w:rsid w:val="00E4402F"/>
    <w:rsid w:val="00E51724"/>
    <w:rsid w:val="00E551AF"/>
    <w:rsid w:val="00E60000"/>
    <w:rsid w:val="00E62359"/>
    <w:rsid w:val="00E65256"/>
    <w:rsid w:val="00E676CE"/>
    <w:rsid w:val="00E67C35"/>
    <w:rsid w:val="00E70629"/>
    <w:rsid w:val="00E70F14"/>
    <w:rsid w:val="00E72570"/>
    <w:rsid w:val="00E727E5"/>
    <w:rsid w:val="00E73732"/>
    <w:rsid w:val="00E74351"/>
    <w:rsid w:val="00E756AF"/>
    <w:rsid w:val="00E76C2A"/>
    <w:rsid w:val="00E804FB"/>
    <w:rsid w:val="00E818B5"/>
    <w:rsid w:val="00E823E8"/>
    <w:rsid w:val="00E82ABE"/>
    <w:rsid w:val="00E82FCF"/>
    <w:rsid w:val="00E850A9"/>
    <w:rsid w:val="00E8699C"/>
    <w:rsid w:val="00E86C8A"/>
    <w:rsid w:val="00E95C29"/>
    <w:rsid w:val="00E96593"/>
    <w:rsid w:val="00E968F0"/>
    <w:rsid w:val="00EA1FCA"/>
    <w:rsid w:val="00EA2410"/>
    <w:rsid w:val="00EA38B5"/>
    <w:rsid w:val="00EB0585"/>
    <w:rsid w:val="00EB0838"/>
    <w:rsid w:val="00EB1094"/>
    <w:rsid w:val="00EB1A8C"/>
    <w:rsid w:val="00EB1D16"/>
    <w:rsid w:val="00EB250B"/>
    <w:rsid w:val="00EB3C0C"/>
    <w:rsid w:val="00EB3D73"/>
    <w:rsid w:val="00EB4993"/>
    <w:rsid w:val="00EB7712"/>
    <w:rsid w:val="00EC0349"/>
    <w:rsid w:val="00EC1CFE"/>
    <w:rsid w:val="00EC62E3"/>
    <w:rsid w:val="00EC6B8D"/>
    <w:rsid w:val="00ED1933"/>
    <w:rsid w:val="00ED3299"/>
    <w:rsid w:val="00ED485C"/>
    <w:rsid w:val="00ED4A1A"/>
    <w:rsid w:val="00ED59DB"/>
    <w:rsid w:val="00ED6EDE"/>
    <w:rsid w:val="00EE1958"/>
    <w:rsid w:val="00EE20D9"/>
    <w:rsid w:val="00EE61A1"/>
    <w:rsid w:val="00EF0E02"/>
    <w:rsid w:val="00EF5073"/>
    <w:rsid w:val="00EF669F"/>
    <w:rsid w:val="00F02BED"/>
    <w:rsid w:val="00F0325E"/>
    <w:rsid w:val="00F032DE"/>
    <w:rsid w:val="00F04790"/>
    <w:rsid w:val="00F10E65"/>
    <w:rsid w:val="00F11FEA"/>
    <w:rsid w:val="00F12EAA"/>
    <w:rsid w:val="00F1322C"/>
    <w:rsid w:val="00F17053"/>
    <w:rsid w:val="00F1756C"/>
    <w:rsid w:val="00F17B7F"/>
    <w:rsid w:val="00F2194F"/>
    <w:rsid w:val="00F269FB"/>
    <w:rsid w:val="00F33766"/>
    <w:rsid w:val="00F34F80"/>
    <w:rsid w:val="00F50D85"/>
    <w:rsid w:val="00F53595"/>
    <w:rsid w:val="00F560B5"/>
    <w:rsid w:val="00F56433"/>
    <w:rsid w:val="00F6260A"/>
    <w:rsid w:val="00F62B21"/>
    <w:rsid w:val="00F64055"/>
    <w:rsid w:val="00F64E92"/>
    <w:rsid w:val="00F670DB"/>
    <w:rsid w:val="00F71163"/>
    <w:rsid w:val="00F7169F"/>
    <w:rsid w:val="00F726FE"/>
    <w:rsid w:val="00F73F0C"/>
    <w:rsid w:val="00F740D5"/>
    <w:rsid w:val="00F742F5"/>
    <w:rsid w:val="00F7629B"/>
    <w:rsid w:val="00F7788F"/>
    <w:rsid w:val="00F814DC"/>
    <w:rsid w:val="00F82550"/>
    <w:rsid w:val="00F83B79"/>
    <w:rsid w:val="00F84844"/>
    <w:rsid w:val="00F85000"/>
    <w:rsid w:val="00F85917"/>
    <w:rsid w:val="00F95E32"/>
    <w:rsid w:val="00FA04D1"/>
    <w:rsid w:val="00FA2311"/>
    <w:rsid w:val="00FA45BF"/>
    <w:rsid w:val="00FA61D1"/>
    <w:rsid w:val="00FA7EC4"/>
    <w:rsid w:val="00FB026B"/>
    <w:rsid w:val="00FB10C9"/>
    <w:rsid w:val="00FB29F2"/>
    <w:rsid w:val="00FB4392"/>
    <w:rsid w:val="00FC48EF"/>
    <w:rsid w:val="00FC4FA3"/>
    <w:rsid w:val="00FC5A01"/>
    <w:rsid w:val="00FC7962"/>
    <w:rsid w:val="00FC7C38"/>
    <w:rsid w:val="00FD1CDA"/>
    <w:rsid w:val="00FD28FC"/>
    <w:rsid w:val="00FD57F8"/>
    <w:rsid w:val="00FD73AE"/>
    <w:rsid w:val="00FD7DDD"/>
    <w:rsid w:val="00FE1C35"/>
    <w:rsid w:val="00FE4992"/>
    <w:rsid w:val="00FE6B91"/>
    <w:rsid w:val="00FE7304"/>
    <w:rsid w:val="00FE7312"/>
    <w:rsid w:val="00FF08DA"/>
    <w:rsid w:val="00FF1651"/>
    <w:rsid w:val="00FF1B29"/>
    <w:rsid w:val="00FF78DD"/>
    <w:rsid w:val="01085BB9"/>
    <w:rsid w:val="03112DD5"/>
    <w:rsid w:val="03B40176"/>
    <w:rsid w:val="03D850F4"/>
    <w:rsid w:val="0475320A"/>
    <w:rsid w:val="04BA0D09"/>
    <w:rsid w:val="05532C64"/>
    <w:rsid w:val="08633A32"/>
    <w:rsid w:val="0A38414C"/>
    <w:rsid w:val="0B9B75A7"/>
    <w:rsid w:val="0C2A3CFB"/>
    <w:rsid w:val="0CAD0C07"/>
    <w:rsid w:val="11753228"/>
    <w:rsid w:val="11FB662E"/>
    <w:rsid w:val="12190A61"/>
    <w:rsid w:val="123666CD"/>
    <w:rsid w:val="12EC5F91"/>
    <w:rsid w:val="13163323"/>
    <w:rsid w:val="142767B7"/>
    <w:rsid w:val="155A636C"/>
    <w:rsid w:val="15D52BF4"/>
    <w:rsid w:val="1610646A"/>
    <w:rsid w:val="16685148"/>
    <w:rsid w:val="16BD4E54"/>
    <w:rsid w:val="185B0D6F"/>
    <w:rsid w:val="198962D2"/>
    <w:rsid w:val="19A10C12"/>
    <w:rsid w:val="1A0511E1"/>
    <w:rsid w:val="1A487A85"/>
    <w:rsid w:val="1CEF2469"/>
    <w:rsid w:val="1E4A587B"/>
    <w:rsid w:val="1F2E4F7B"/>
    <w:rsid w:val="221564A1"/>
    <w:rsid w:val="225B3E0D"/>
    <w:rsid w:val="226F0951"/>
    <w:rsid w:val="22783B53"/>
    <w:rsid w:val="24151453"/>
    <w:rsid w:val="250966C7"/>
    <w:rsid w:val="25452D6B"/>
    <w:rsid w:val="25BF0FA3"/>
    <w:rsid w:val="271A4EFF"/>
    <w:rsid w:val="290A4F54"/>
    <w:rsid w:val="2BF641B9"/>
    <w:rsid w:val="2C0874CA"/>
    <w:rsid w:val="2D152B60"/>
    <w:rsid w:val="2DE110A8"/>
    <w:rsid w:val="2E7A45AE"/>
    <w:rsid w:val="32FA445D"/>
    <w:rsid w:val="33255989"/>
    <w:rsid w:val="33773569"/>
    <w:rsid w:val="33AC4E46"/>
    <w:rsid w:val="348803A3"/>
    <w:rsid w:val="35136265"/>
    <w:rsid w:val="36BE561C"/>
    <w:rsid w:val="390428EC"/>
    <w:rsid w:val="398950FA"/>
    <w:rsid w:val="3B6E59AD"/>
    <w:rsid w:val="3CD91284"/>
    <w:rsid w:val="3DB1075D"/>
    <w:rsid w:val="3DDE0B65"/>
    <w:rsid w:val="3E3C527C"/>
    <w:rsid w:val="3E4E01B5"/>
    <w:rsid w:val="40F97773"/>
    <w:rsid w:val="412F7A50"/>
    <w:rsid w:val="417B06F8"/>
    <w:rsid w:val="41BD0455"/>
    <w:rsid w:val="42A053C1"/>
    <w:rsid w:val="45A914F2"/>
    <w:rsid w:val="47407775"/>
    <w:rsid w:val="474D1E83"/>
    <w:rsid w:val="47682239"/>
    <w:rsid w:val="47ED0284"/>
    <w:rsid w:val="48E24CB9"/>
    <w:rsid w:val="48FA71BC"/>
    <w:rsid w:val="4C00163F"/>
    <w:rsid w:val="4E3626A4"/>
    <w:rsid w:val="4E5C0714"/>
    <w:rsid w:val="4F23660D"/>
    <w:rsid w:val="50F97F4B"/>
    <w:rsid w:val="531F4032"/>
    <w:rsid w:val="53804557"/>
    <w:rsid w:val="53E95472"/>
    <w:rsid w:val="546E2B3C"/>
    <w:rsid w:val="547F7E58"/>
    <w:rsid w:val="54C827DD"/>
    <w:rsid w:val="55A960D7"/>
    <w:rsid w:val="55BD17A1"/>
    <w:rsid w:val="55F7355F"/>
    <w:rsid w:val="56582ABA"/>
    <w:rsid w:val="56922727"/>
    <w:rsid w:val="57781548"/>
    <w:rsid w:val="5AAE3628"/>
    <w:rsid w:val="5B1D2D5E"/>
    <w:rsid w:val="5B6434C6"/>
    <w:rsid w:val="5C672E81"/>
    <w:rsid w:val="5C6E1745"/>
    <w:rsid w:val="5CBF1504"/>
    <w:rsid w:val="60291F35"/>
    <w:rsid w:val="608D69F4"/>
    <w:rsid w:val="6092742B"/>
    <w:rsid w:val="61A6222B"/>
    <w:rsid w:val="626B39D7"/>
    <w:rsid w:val="63F4080C"/>
    <w:rsid w:val="647214C5"/>
    <w:rsid w:val="64D34F5A"/>
    <w:rsid w:val="667326FE"/>
    <w:rsid w:val="6A6F546F"/>
    <w:rsid w:val="6A8C7BD4"/>
    <w:rsid w:val="6A982254"/>
    <w:rsid w:val="6AE06E5F"/>
    <w:rsid w:val="6B0637B0"/>
    <w:rsid w:val="6C3F5ED2"/>
    <w:rsid w:val="6E2C7F68"/>
    <w:rsid w:val="6EAF0A67"/>
    <w:rsid w:val="6F953CC2"/>
    <w:rsid w:val="75BB00AD"/>
    <w:rsid w:val="75E45263"/>
    <w:rsid w:val="76F936D0"/>
    <w:rsid w:val="77144C0B"/>
    <w:rsid w:val="77670187"/>
    <w:rsid w:val="77E8001E"/>
    <w:rsid w:val="7AF674D8"/>
    <w:rsid w:val="7CDD41CB"/>
    <w:rsid w:val="7CE75146"/>
    <w:rsid w:val="7D1B7293"/>
    <w:rsid w:val="7D3B012F"/>
    <w:rsid w:val="7D7821A7"/>
    <w:rsid w:val="7DCF5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BB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61BB9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61BB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qFormat/>
    <w:rsid w:val="00A61BB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A61BB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nhideWhenUsed/>
    <w:qFormat/>
    <w:rsid w:val="00A61BB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A61BB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A61BB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A61BB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A61BB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A61BB9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A61BB9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qFormat/>
    <w:rsid w:val="00A61BB9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A61B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A61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61BB9"/>
  </w:style>
  <w:style w:type="paragraph" w:styleId="40">
    <w:name w:val="toc 4"/>
    <w:basedOn w:val="a"/>
    <w:next w:val="a"/>
    <w:uiPriority w:val="39"/>
    <w:unhideWhenUsed/>
    <w:qFormat/>
    <w:rsid w:val="00A61BB9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A61BB9"/>
    <w:pPr>
      <w:ind w:leftChars="200" w:left="420"/>
    </w:pPr>
  </w:style>
  <w:style w:type="character" w:styleId="a7">
    <w:name w:val="page number"/>
    <w:basedOn w:val="a0"/>
    <w:qFormat/>
    <w:rsid w:val="00A61BB9"/>
  </w:style>
  <w:style w:type="character" w:styleId="a8">
    <w:name w:val="Hyperlink"/>
    <w:basedOn w:val="a0"/>
    <w:uiPriority w:val="99"/>
    <w:unhideWhenUsed/>
    <w:qFormat/>
    <w:rsid w:val="00A61BB9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A61B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A61BB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A61BB9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A61BB9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A61BB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A61BB9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A61BB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sid w:val="00A61BB9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A61BB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A61BB9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61BB9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A61BB9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A61BB9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A61BB9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61BB9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A61BB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A61BB9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A61BB9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A61BB9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A61BB9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  <w:style w:type="paragraph" w:customStyle="1" w:styleId="21">
    <w:name w:val="列出段落2"/>
    <w:basedOn w:val="a"/>
    <w:uiPriority w:val="99"/>
    <w:unhideWhenUsed/>
    <w:qFormat/>
    <w:rsid w:val="00A61BB9"/>
    <w:pPr>
      <w:ind w:firstLineChars="200" w:firstLine="420"/>
    </w:pPr>
  </w:style>
  <w:style w:type="paragraph" w:styleId="aa">
    <w:name w:val="List Paragraph"/>
    <w:basedOn w:val="a"/>
    <w:uiPriority w:val="99"/>
    <w:rsid w:val="0056262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2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DC9E7673-BF8D-4768-8F06-7CD8D9F958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30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xmj</cp:lastModifiedBy>
  <cp:revision>1161</cp:revision>
  <dcterms:created xsi:type="dcterms:W3CDTF">2017-02-15T01:16:00Z</dcterms:created>
  <dcterms:modified xsi:type="dcterms:W3CDTF">2018-05-28T07:52:00Z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